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A041CA" wp14:editId="5208BB9F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63C9" w:rsidRPr="00FC63C9" w:rsidRDefault="00FC63C9" w:rsidP="00FC63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FC63C9" w:rsidRPr="00FC63C9" w:rsidRDefault="00473C6A" w:rsidP="00FC63C9">
      <w:pPr>
        <w:tabs>
          <w:tab w:val="left" w:pos="3969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23.08.</w:t>
      </w:r>
      <w:r w:rsidR="00EB2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Норильск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№ 407</w:t>
      </w:r>
    </w:p>
    <w:p w:rsidR="00FC63C9" w:rsidRPr="00FC63C9" w:rsidRDefault="00FC63C9" w:rsidP="00FC63C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63C9" w:rsidRPr="00FC63C9" w:rsidRDefault="00FC63C9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23F" w:rsidRPr="00D0023F" w:rsidRDefault="00D0023F" w:rsidP="00D0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23F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</w:p>
    <w:p w:rsidR="00FC63C9" w:rsidRPr="00D0023F" w:rsidRDefault="00FC63C9" w:rsidP="00D0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5B9" w:rsidRPr="004B2042" w:rsidRDefault="005143D3" w:rsidP="0071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</w:t>
      </w:r>
      <w:r w:rsidRPr="004B2042">
        <w:rPr>
          <w:rFonts w:ascii="Times New Roman" w:hAnsi="Times New Roman"/>
          <w:sz w:val="26"/>
          <w:szCs w:val="26"/>
        </w:rPr>
        <w:t xml:space="preserve">документах, выданных в результате предоставления муниципальной услуги, </w:t>
      </w:r>
      <w:r w:rsidR="007115B9" w:rsidRPr="004B2042">
        <w:rPr>
          <w:rFonts w:ascii="Times New Roman" w:hAnsi="Times New Roman"/>
          <w:sz w:val="26"/>
          <w:szCs w:val="26"/>
        </w:rPr>
        <w:t>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города Норильска от 31.12.2010                   № 540,</w:t>
      </w:r>
    </w:p>
    <w:p w:rsidR="00FC63C9" w:rsidRPr="004B2042" w:rsidRDefault="00FC63C9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FC63C9" w:rsidRPr="004B2042" w:rsidRDefault="00FC63C9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E9B" w:rsidRPr="004B2042" w:rsidRDefault="00BE4E9B" w:rsidP="00BE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>1. Внести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города Норильска от 28.06.2023 № 288 (далее – Административный регламент № 288)</w:t>
      </w:r>
      <w:r w:rsidR="00FD3631" w:rsidRPr="004B2042">
        <w:rPr>
          <w:rFonts w:ascii="Times New Roman" w:hAnsi="Times New Roman" w:cs="Times New Roman"/>
          <w:sz w:val="26"/>
          <w:szCs w:val="26"/>
        </w:rPr>
        <w:t>,</w:t>
      </w:r>
      <w:r w:rsidRPr="004B204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E4E9B" w:rsidRPr="004B2042" w:rsidRDefault="00BE4E9B" w:rsidP="00BE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1.1. Пункт 3.13.1 Административного регламента № 288 дополнить абзацем следующего содержания:</w:t>
      </w:r>
    </w:p>
    <w:p w:rsidR="00BE4E9B" w:rsidRPr="004B2042" w:rsidRDefault="00BE4E9B" w:rsidP="00BE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«Заявление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регистрируется в день поступления в Уполномоченный орган, а в случае поступления </w:t>
      </w:r>
      <w:r w:rsidRPr="004B2042">
        <w:rPr>
          <w:rFonts w:ascii="Times New Roman" w:hAnsi="Times New Roman"/>
          <w:sz w:val="26"/>
          <w:szCs w:val="26"/>
        </w:rPr>
        <w:t xml:space="preserve">заявления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>по окончании времени приема (рабочего дня), в выходные, нерабочие праздничные дни - на следующий рабочий день, следующий за днем поступления з</w:t>
      </w:r>
      <w:r w:rsidRPr="004B2042">
        <w:rPr>
          <w:rFonts w:ascii="Times New Roman" w:hAnsi="Times New Roman"/>
          <w:sz w:val="26"/>
          <w:szCs w:val="26"/>
        </w:rPr>
        <w:t>аявления о необходимости исправления опечаток и ошибок</w:t>
      </w:r>
      <w:r w:rsidRPr="004B2042">
        <w:rPr>
          <w:rFonts w:ascii="Times New Roman" w:hAnsi="Times New Roman"/>
          <w:bCs/>
          <w:sz w:val="26"/>
          <w:szCs w:val="26"/>
        </w:rPr>
        <w:t xml:space="preserve">.».  </w:t>
      </w:r>
    </w:p>
    <w:p w:rsidR="00D0023F" w:rsidRPr="004B2042" w:rsidRDefault="00BE4E9B" w:rsidP="00D00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>2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. Внести в Административный регламент предоставления муниципальной услуги </w:t>
      </w:r>
      <w:r w:rsidR="005143D3" w:rsidRPr="004B2042">
        <w:rPr>
          <w:rFonts w:ascii="Times New Roman" w:hAnsi="Times New Roman" w:cs="Times New Roman"/>
          <w:sz w:val="26"/>
          <w:szCs w:val="26"/>
        </w:rPr>
        <w:t>«Принятие на учет граждан в качестве нуждающихся в жилых помещениях» на территории муниципального образования город Норильск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5143D3" w:rsidRPr="004B2042">
        <w:rPr>
          <w:rFonts w:ascii="Times New Roman" w:hAnsi="Times New Roman" w:cs="Times New Roman"/>
          <w:sz w:val="26"/>
          <w:szCs w:val="26"/>
        </w:rPr>
        <w:t>13.07.2023 № 346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5143D3" w:rsidRPr="004B2042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№ 346</w:t>
      </w:r>
      <w:r w:rsidR="00D0023F" w:rsidRPr="004B2042">
        <w:rPr>
          <w:rFonts w:ascii="Times New Roman" w:hAnsi="Times New Roman" w:cs="Times New Roman"/>
          <w:sz w:val="26"/>
          <w:szCs w:val="26"/>
        </w:rPr>
        <w:t>)</w:t>
      </w:r>
      <w:r w:rsidR="00FD3631" w:rsidRPr="004B2042">
        <w:rPr>
          <w:rFonts w:ascii="Times New Roman" w:hAnsi="Times New Roman" w:cs="Times New Roman"/>
          <w:sz w:val="26"/>
          <w:szCs w:val="26"/>
        </w:rPr>
        <w:t>,</w:t>
      </w:r>
      <w:r w:rsidR="00D0023F" w:rsidRPr="004B204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143D3" w:rsidRPr="004B2042" w:rsidRDefault="00BE4E9B" w:rsidP="0051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2</w:t>
      </w:r>
      <w:r w:rsidR="005143D3" w:rsidRPr="004B2042">
        <w:rPr>
          <w:rFonts w:ascii="Times New Roman" w:hAnsi="Times New Roman"/>
          <w:sz w:val="26"/>
          <w:szCs w:val="26"/>
        </w:rPr>
        <w:t>.1. Пункт 3.13.1 Административного регламента № 346</w:t>
      </w:r>
      <w:r w:rsidR="003C77DD" w:rsidRPr="004B2042">
        <w:rPr>
          <w:rFonts w:ascii="Times New Roman" w:hAnsi="Times New Roman"/>
          <w:sz w:val="26"/>
          <w:szCs w:val="26"/>
        </w:rPr>
        <w:t xml:space="preserve"> </w:t>
      </w:r>
      <w:r w:rsidR="005143D3" w:rsidRPr="004B2042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5143D3" w:rsidRPr="004B2042" w:rsidRDefault="005143D3" w:rsidP="0051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«Заявление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регистрируется в день поступления в Уполномоченный орган, а в случае поступления </w:t>
      </w:r>
      <w:r w:rsidRPr="004B2042">
        <w:rPr>
          <w:rFonts w:ascii="Times New Roman" w:hAnsi="Times New Roman"/>
          <w:sz w:val="26"/>
          <w:szCs w:val="26"/>
        </w:rPr>
        <w:t xml:space="preserve">заявления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по окончании времени приема (рабочего дня), в выходные, нерабочие праздничные дни - на следующий рабочий день, </w:t>
      </w:r>
      <w:r w:rsidRPr="004B2042">
        <w:rPr>
          <w:rFonts w:ascii="Times New Roman" w:hAnsi="Times New Roman"/>
          <w:bCs/>
          <w:sz w:val="26"/>
          <w:szCs w:val="26"/>
        </w:rPr>
        <w:lastRenderedPageBreak/>
        <w:t>следующий за днем поступления з</w:t>
      </w:r>
      <w:r w:rsidRPr="004B2042">
        <w:rPr>
          <w:rFonts w:ascii="Times New Roman" w:hAnsi="Times New Roman"/>
          <w:sz w:val="26"/>
          <w:szCs w:val="26"/>
        </w:rPr>
        <w:t>аявления о необходимости исправления опечаток и ошибок</w:t>
      </w:r>
      <w:r w:rsidRPr="004B2042">
        <w:rPr>
          <w:rFonts w:ascii="Times New Roman" w:hAnsi="Times New Roman"/>
          <w:bCs/>
          <w:sz w:val="26"/>
          <w:szCs w:val="26"/>
        </w:rPr>
        <w:t xml:space="preserve">.».  </w:t>
      </w:r>
    </w:p>
    <w:p w:rsidR="00D0023F" w:rsidRPr="004B2042" w:rsidRDefault="00D0023F" w:rsidP="00D00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 w:cs="Times New Roman"/>
          <w:sz w:val="26"/>
          <w:szCs w:val="26"/>
        </w:rPr>
        <w:t xml:space="preserve">3. Внести в Административный регламент предоставления муниципальной услуги </w:t>
      </w:r>
      <w:r w:rsidR="00BF3FE3" w:rsidRPr="004B2042">
        <w:rPr>
          <w:rFonts w:ascii="Times New Roman" w:hAnsi="Times New Roman" w:cs="Times New Roman"/>
          <w:sz w:val="26"/>
          <w:szCs w:val="26"/>
        </w:rPr>
        <w:t>«Признание граждан малоимущими» на территории муниципального образования город Норильск</w:t>
      </w:r>
      <w:r w:rsidRPr="004B2042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BF3FE3" w:rsidRPr="004B2042">
        <w:rPr>
          <w:rFonts w:ascii="Times New Roman" w:hAnsi="Times New Roman" w:cs="Times New Roman"/>
          <w:sz w:val="26"/>
          <w:szCs w:val="26"/>
        </w:rPr>
        <w:t>28.07.2023 № 376</w:t>
      </w:r>
      <w:r w:rsidRPr="004B2042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 № </w:t>
      </w:r>
      <w:r w:rsidR="00BF3FE3" w:rsidRPr="004B2042">
        <w:rPr>
          <w:rFonts w:ascii="Times New Roman" w:hAnsi="Times New Roman" w:cs="Times New Roman"/>
          <w:sz w:val="26"/>
          <w:szCs w:val="26"/>
        </w:rPr>
        <w:t>376</w:t>
      </w:r>
      <w:r w:rsidR="00FD3631" w:rsidRPr="004B2042">
        <w:rPr>
          <w:rFonts w:ascii="Times New Roman" w:hAnsi="Times New Roman" w:cs="Times New Roman"/>
          <w:sz w:val="26"/>
          <w:szCs w:val="26"/>
        </w:rPr>
        <w:t xml:space="preserve">), </w:t>
      </w:r>
      <w:r w:rsidRPr="004B204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F3FE3" w:rsidRPr="004B2042" w:rsidRDefault="00BF3FE3" w:rsidP="00BF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3.1. Пункт 3.13.1 Административного регламента № 376 дополнить абзацем следующего содержания:</w:t>
      </w:r>
    </w:p>
    <w:p w:rsidR="00BF3FE3" w:rsidRPr="004B2042" w:rsidRDefault="00BF3FE3" w:rsidP="00BF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 xml:space="preserve">«Заявление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 xml:space="preserve">регистрируется в день поступления в Уполномоченный орган, а в случае поступления </w:t>
      </w:r>
      <w:r w:rsidRPr="004B2042">
        <w:rPr>
          <w:rFonts w:ascii="Times New Roman" w:hAnsi="Times New Roman"/>
          <w:sz w:val="26"/>
          <w:szCs w:val="26"/>
        </w:rPr>
        <w:t xml:space="preserve">заявления о необходимости исправления опечаток и ошибок </w:t>
      </w:r>
      <w:r w:rsidRPr="004B2042">
        <w:rPr>
          <w:rFonts w:ascii="Times New Roman" w:hAnsi="Times New Roman"/>
          <w:bCs/>
          <w:sz w:val="26"/>
          <w:szCs w:val="26"/>
        </w:rPr>
        <w:t>по окончании времени приема (рабочего дня), в выходные, нерабочие праздничные дни - на следующий рабочий день, следующий за днем поступления з</w:t>
      </w:r>
      <w:r w:rsidRPr="004B2042">
        <w:rPr>
          <w:rFonts w:ascii="Times New Roman" w:hAnsi="Times New Roman"/>
          <w:sz w:val="26"/>
          <w:szCs w:val="26"/>
        </w:rPr>
        <w:t>аявления о необходимости исправления опечаток и ошибок</w:t>
      </w:r>
      <w:r w:rsidRPr="004B2042">
        <w:rPr>
          <w:rFonts w:ascii="Times New Roman" w:hAnsi="Times New Roman"/>
          <w:bCs/>
          <w:sz w:val="26"/>
          <w:szCs w:val="26"/>
        </w:rPr>
        <w:t xml:space="preserve">.».  </w:t>
      </w:r>
    </w:p>
    <w:p w:rsidR="00BF3FE3" w:rsidRPr="004B2042" w:rsidRDefault="00BF3FE3" w:rsidP="00B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042">
        <w:rPr>
          <w:rFonts w:ascii="Times New Roman" w:hAnsi="Times New Roman"/>
          <w:bCs/>
          <w:sz w:val="26"/>
          <w:szCs w:val="26"/>
        </w:rPr>
        <w:t xml:space="preserve">4. </w:t>
      </w:r>
      <w:r w:rsidRPr="004B2042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4B2042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4B2042">
        <w:rPr>
          <w:rFonts w:ascii="Times New Roman" w:hAnsi="Times New Roman" w:cs="Times New Roman"/>
          <w:sz w:val="26"/>
          <w:szCs w:val="26"/>
        </w:rPr>
        <w:t>Признание молодых семей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B2042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4B2042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22.05.2024 № 234 (далее – Административный регламент № 234)</w:t>
      </w:r>
      <w:r w:rsidR="00FD3631" w:rsidRPr="004B2042">
        <w:rPr>
          <w:rFonts w:ascii="Times New Roman" w:hAnsi="Times New Roman" w:cs="Times New Roman"/>
          <w:sz w:val="26"/>
          <w:szCs w:val="26"/>
        </w:rPr>
        <w:t>,</w:t>
      </w:r>
      <w:r w:rsidRPr="004B204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F3FE3" w:rsidRPr="004B2042" w:rsidRDefault="00BF3FE3" w:rsidP="00BF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B2042">
        <w:rPr>
          <w:rFonts w:ascii="Times New Roman" w:hAnsi="Times New Roman"/>
          <w:bCs/>
          <w:sz w:val="26"/>
          <w:szCs w:val="26"/>
        </w:rPr>
        <w:t xml:space="preserve">4.1. </w:t>
      </w:r>
      <w:r w:rsidR="00BE4E9B" w:rsidRPr="004B2042">
        <w:rPr>
          <w:rFonts w:ascii="Times New Roman" w:hAnsi="Times New Roman"/>
          <w:bCs/>
          <w:sz w:val="26"/>
          <w:szCs w:val="26"/>
        </w:rPr>
        <w:t>Пункт 2.17</w:t>
      </w:r>
      <w:r w:rsidR="00633E27" w:rsidRPr="004B2042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№ 234 </w:t>
      </w:r>
      <w:r w:rsidR="00BE4E9B" w:rsidRPr="004B2042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633E27" w:rsidRPr="004B2042">
        <w:rPr>
          <w:rFonts w:ascii="Times New Roman" w:hAnsi="Times New Roman"/>
          <w:bCs/>
          <w:sz w:val="26"/>
          <w:szCs w:val="26"/>
        </w:rPr>
        <w:t>:</w:t>
      </w:r>
    </w:p>
    <w:p w:rsidR="00FD3631" w:rsidRDefault="00633E27" w:rsidP="00FD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42">
        <w:rPr>
          <w:rFonts w:ascii="Times New Roman" w:hAnsi="Times New Roman"/>
          <w:sz w:val="26"/>
          <w:szCs w:val="26"/>
        </w:rPr>
        <w:t>«</w:t>
      </w:r>
      <w:r w:rsidR="00FD3631" w:rsidRPr="004B2042">
        <w:rPr>
          <w:rFonts w:ascii="Times New Roman" w:hAnsi="Times New Roman"/>
          <w:sz w:val="26"/>
          <w:szCs w:val="26"/>
        </w:rPr>
        <w:t>2.17. Заявления, запросы об исправлении допущенных опечаток и ошибок в документах, выданных по результатам предоставления муниципальной услуги, предоставленные Заявителем, поступившие при личном приеме Заявителя, почтовой связью, либо по электронной почте, через ЕПГУ, РПГУ, через многофункциональный центр, регистрируются в день поступления в Управление, а в случае поступления Заявления, запроса об исправлении допущенных опечаток и ошибок в документах, выданных по результатам предоставления муниципальной услуги,  по окончании времени приема (рабочего дня), в выходные, нерабочие праздничные дни - на следующий рабочий день, следующий за днем их поступления.».</w:t>
      </w:r>
    </w:p>
    <w:p w:rsidR="005E12B8" w:rsidRPr="00D0023F" w:rsidRDefault="00DF6384" w:rsidP="00D0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E12B8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E12B8" w:rsidRPr="00D0023F" w:rsidRDefault="00DF6384" w:rsidP="00D002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E12B8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постановление вступает в силу после его официального опубликования в газете «Заполярная правда».</w:t>
      </w:r>
    </w:p>
    <w:p w:rsidR="00E5086D" w:rsidRPr="00D0023F" w:rsidRDefault="00E5086D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4A6" w:rsidRPr="00D0023F" w:rsidRDefault="003424A6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27D" w:rsidRPr="00D0023F" w:rsidRDefault="0081327D" w:rsidP="00D0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E5086D" w:rsidRDefault="005E12B8" w:rsidP="005E12B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  <w:bookmarkStart w:id="0" w:name="_GoBack"/>
      <w:bookmarkEnd w:id="0"/>
    </w:p>
    <w:sectPr w:rsidR="00FC63C9" w:rsidRPr="00E5086D" w:rsidSect="00D8068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F9" w:rsidRDefault="006049F9" w:rsidP="00D8068B">
      <w:pPr>
        <w:spacing w:after="0" w:line="240" w:lineRule="auto"/>
      </w:pPr>
      <w:r>
        <w:separator/>
      </w:r>
    </w:p>
  </w:endnote>
  <w:endnote w:type="continuationSeparator" w:id="0">
    <w:p w:rsidR="006049F9" w:rsidRDefault="006049F9" w:rsidP="00D8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F9" w:rsidRDefault="006049F9" w:rsidP="00D8068B">
      <w:pPr>
        <w:spacing w:after="0" w:line="240" w:lineRule="auto"/>
      </w:pPr>
      <w:r>
        <w:separator/>
      </w:r>
    </w:p>
  </w:footnote>
  <w:footnote w:type="continuationSeparator" w:id="0">
    <w:p w:rsidR="006049F9" w:rsidRDefault="006049F9" w:rsidP="00D8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948202580"/>
      <w:docPartObj>
        <w:docPartGallery w:val="Page Numbers (Top of Page)"/>
        <w:docPartUnique/>
      </w:docPartObj>
    </w:sdtPr>
    <w:sdtEndPr/>
    <w:sdtContent>
      <w:p w:rsidR="00D8068B" w:rsidRPr="00D8068B" w:rsidRDefault="00D806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6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3C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68B" w:rsidRPr="00D8068B" w:rsidRDefault="00D8068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9"/>
    <w:rsid w:val="00051B0C"/>
    <w:rsid w:val="00054408"/>
    <w:rsid w:val="0008713C"/>
    <w:rsid w:val="000E55FE"/>
    <w:rsid w:val="0012352B"/>
    <w:rsid w:val="00124AF9"/>
    <w:rsid w:val="001945E6"/>
    <w:rsid w:val="0029761B"/>
    <w:rsid w:val="003260AC"/>
    <w:rsid w:val="003424A6"/>
    <w:rsid w:val="003517E6"/>
    <w:rsid w:val="00382A4F"/>
    <w:rsid w:val="00396010"/>
    <w:rsid w:val="003C77DD"/>
    <w:rsid w:val="00457503"/>
    <w:rsid w:val="00473C6A"/>
    <w:rsid w:val="00492739"/>
    <w:rsid w:val="004B2042"/>
    <w:rsid w:val="005143D3"/>
    <w:rsid w:val="00520734"/>
    <w:rsid w:val="005335FA"/>
    <w:rsid w:val="00563C8F"/>
    <w:rsid w:val="005702A2"/>
    <w:rsid w:val="005E12B8"/>
    <w:rsid w:val="0060075C"/>
    <w:rsid w:val="006049F9"/>
    <w:rsid w:val="0061001E"/>
    <w:rsid w:val="00633E27"/>
    <w:rsid w:val="006A4454"/>
    <w:rsid w:val="007115B9"/>
    <w:rsid w:val="0081327D"/>
    <w:rsid w:val="009066D3"/>
    <w:rsid w:val="00950641"/>
    <w:rsid w:val="0098154F"/>
    <w:rsid w:val="00993443"/>
    <w:rsid w:val="009A127A"/>
    <w:rsid w:val="009D216C"/>
    <w:rsid w:val="00A80F61"/>
    <w:rsid w:val="00B40F7F"/>
    <w:rsid w:val="00B51B8B"/>
    <w:rsid w:val="00B81F3E"/>
    <w:rsid w:val="00BE4E9B"/>
    <w:rsid w:val="00BE7788"/>
    <w:rsid w:val="00BF3FE3"/>
    <w:rsid w:val="00C356D7"/>
    <w:rsid w:val="00C45AA8"/>
    <w:rsid w:val="00C651D1"/>
    <w:rsid w:val="00D0023F"/>
    <w:rsid w:val="00D41873"/>
    <w:rsid w:val="00D75545"/>
    <w:rsid w:val="00D8068B"/>
    <w:rsid w:val="00DE4027"/>
    <w:rsid w:val="00DF6384"/>
    <w:rsid w:val="00E16C61"/>
    <w:rsid w:val="00E5086D"/>
    <w:rsid w:val="00EB2276"/>
    <w:rsid w:val="00ED0D28"/>
    <w:rsid w:val="00EF5272"/>
    <w:rsid w:val="00F61CD2"/>
    <w:rsid w:val="00FC63C9"/>
    <w:rsid w:val="00FD3631"/>
    <w:rsid w:val="00FD562B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9E86-C5EB-4325-870F-B9F3103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8B"/>
  </w:style>
  <w:style w:type="paragraph" w:styleId="a5">
    <w:name w:val="footer"/>
    <w:basedOn w:val="a"/>
    <w:link w:val="a6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8B"/>
  </w:style>
  <w:style w:type="paragraph" w:styleId="a7">
    <w:name w:val="Balloon Text"/>
    <w:basedOn w:val="a"/>
    <w:link w:val="a8"/>
    <w:uiPriority w:val="99"/>
    <w:semiHidden/>
    <w:unhideWhenUsed/>
    <w:rsid w:val="009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Грицюк Марина Геннадьевна</cp:lastModifiedBy>
  <cp:revision>8</cp:revision>
  <cp:lastPrinted>2024-07-10T08:13:00Z</cp:lastPrinted>
  <dcterms:created xsi:type="dcterms:W3CDTF">2024-07-10T07:07:00Z</dcterms:created>
  <dcterms:modified xsi:type="dcterms:W3CDTF">2024-08-23T02:04:00Z</dcterms:modified>
</cp:coreProperties>
</file>