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B01" w:rsidRDefault="00470B01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16A1306">
            <wp:extent cx="54292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A13" w:rsidRPr="00D9288A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D9288A">
        <w:rPr>
          <w:sz w:val="26"/>
          <w:szCs w:val="26"/>
        </w:rPr>
        <w:t>АДМИНИСТРАЦИЯ ГОРОДА НОРИЛЬСКА</w:t>
      </w:r>
    </w:p>
    <w:p w:rsidR="00285A13" w:rsidRPr="00D9288A" w:rsidRDefault="00285A13" w:rsidP="00285A13">
      <w:pPr>
        <w:pStyle w:val="a8"/>
        <w:jc w:val="center"/>
        <w:rPr>
          <w:sz w:val="26"/>
          <w:szCs w:val="26"/>
        </w:rPr>
      </w:pPr>
      <w:r w:rsidRPr="00D9288A">
        <w:rPr>
          <w:sz w:val="26"/>
          <w:szCs w:val="26"/>
        </w:rPr>
        <w:t>КРАСНОЯРСКОГО КРАЯ</w:t>
      </w:r>
    </w:p>
    <w:p w:rsidR="00285A13" w:rsidRPr="00D9288A" w:rsidRDefault="00285A13" w:rsidP="00285A13">
      <w:pPr>
        <w:pStyle w:val="a8"/>
        <w:jc w:val="center"/>
        <w:outlineLvl w:val="0"/>
        <w:rPr>
          <w:b/>
          <w:bCs/>
          <w:sz w:val="26"/>
          <w:szCs w:val="26"/>
        </w:rPr>
      </w:pPr>
    </w:p>
    <w:p w:rsidR="00285A13" w:rsidRDefault="00285A13" w:rsidP="00285A13">
      <w:pPr>
        <w:pStyle w:val="a8"/>
        <w:jc w:val="center"/>
        <w:outlineLvl w:val="0"/>
        <w:rPr>
          <w:bCs/>
          <w:sz w:val="28"/>
          <w:szCs w:val="28"/>
        </w:rPr>
      </w:pPr>
      <w:r w:rsidRPr="009342AA">
        <w:rPr>
          <w:bCs/>
          <w:sz w:val="28"/>
          <w:szCs w:val="28"/>
        </w:rPr>
        <w:t>ПОСТАНОВЛЕНИЕ</w:t>
      </w:r>
    </w:p>
    <w:p w:rsidR="009342AA" w:rsidRPr="009342AA" w:rsidRDefault="009342AA" w:rsidP="00285A13">
      <w:pPr>
        <w:pStyle w:val="a8"/>
        <w:jc w:val="center"/>
        <w:outlineLvl w:val="0"/>
        <w:rPr>
          <w:bCs/>
          <w:sz w:val="28"/>
          <w:szCs w:val="28"/>
        </w:rPr>
      </w:pPr>
    </w:p>
    <w:p w:rsidR="00285A13" w:rsidRPr="00D9288A" w:rsidRDefault="00ED3615" w:rsidP="0024540D">
      <w:pPr>
        <w:tabs>
          <w:tab w:val="left" w:pos="283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12.10.2023</w:t>
      </w:r>
      <w:r w:rsidR="009342AA">
        <w:rPr>
          <w:rFonts w:ascii="Times New Roman" w:hAnsi="Times New Roman"/>
          <w:sz w:val="26"/>
          <w:szCs w:val="26"/>
        </w:rPr>
        <w:tab/>
      </w:r>
      <w:r w:rsidR="009342AA">
        <w:rPr>
          <w:rFonts w:ascii="Times New Roman" w:hAnsi="Times New Roman"/>
          <w:sz w:val="26"/>
          <w:szCs w:val="26"/>
        </w:rPr>
        <w:tab/>
      </w:r>
      <w:r w:rsidR="009342AA">
        <w:rPr>
          <w:rFonts w:ascii="Times New Roman" w:hAnsi="Times New Roman"/>
          <w:sz w:val="26"/>
          <w:szCs w:val="26"/>
        </w:rPr>
        <w:tab/>
        <w:t xml:space="preserve">       </w:t>
      </w:r>
      <w:r w:rsidR="0024540D" w:rsidRPr="00D9288A">
        <w:rPr>
          <w:rFonts w:ascii="Times New Roman" w:hAnsi="Times New Roman"/>
          <w:sz w:val="26"/>
          <w:szCs w:val="26"/>
        </w:rPr>
        <w:t>г. Норильск</w:t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24540D" w:rsidRPr="00D9288A">
        <w:rPr>
          <w:rFonts w:ascii="Times New Roman" w:hAnsi="Times New Roman"/>
          <w:sz w:val="26"/>
          <w:szCs w:val="26"/>
        </w:rPr>
        <w:tab/>
      </w:r>
      <w:r w:rsidR="009342AA">
        <w:rPr>
          <w:rFonts w:ascii="Times New Roman" w:hAnsi="Times New Roman"/>
          <w:sz w:val="26"/>
          <w:szCs w:val="26"/>
        </w:rPr>
        <w:t xml:space="preserve">   </w:t>
      </w:r>
      <w:r w:rsidR="00285A13" w:rsidRPr="00D9288A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487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42AA" w:rsidRPr="00D9288A" w:rsidRDefault="009342AA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179" w:rsidRPr="00D9288A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D9288A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D9288A">
        <w:rPr>
          <w:rFonts w:ascii="Times New Roman" w:hAnsi="Times New Roman"/>
          <w:sz w:val="26"/>
          <w:szCs w:val="26"/>
        </w:rPr>
        <w:t xml:space="preserve"> </w:t>
      </w:r>
      <w:r w:rsidR="002A0822" w:rsidRPr="00D9288A">
        <w:rPr>
          <w:rFonts w:ascii="Times New Roman" w:hAnsi="Times New Roman"/>
          <w:sz w:val="26"/>
          <w:szCs w:val="26"/>
        </w:rPr>
        <w:br/>
      </w:r>
      <w:r w:rsidR="00513838" w:rsidRPr="00D9288A">
        <w:rPr>
          <w:rFonts w:ascii="Times New Roman" w:hAnsi="Times New Roman"/>
          <w:sz w:val="26"/>
          <w:szCs w:val="26"/>
        </w:rPr>
        <w:t>от</w:t>
      </w:r>
      <w:r w:rsidR="00993179" w:rsidRPr="00D9288A">
        <w:rPr>
          <w:rFonts w:ascii="Times New Roman" w:hAnsi="Times New Roman"/>
          <w:sz w:val="26"/>
          <w:szCs w:val="26"/>
        </w:rPr>
        <w:t xml:space="preserve"> </w:t>
      </w:r>
      <w:r w:rsidR="00204A9A">
        <w:rPr>
          <w:rFonts w:ascii="Times New Roman" w:hAnsi="Times New Roman"/>
          <w:sz w:val="26"/>
          <w:szCs w:val="26"/>
        </w:rPr>
        <w:t>01</w:t>
      </w:r>
      <w:r w:rsidR="00AB0666" w:rsidRPr="00D9288A">
        <w:rPr>
          <w:rFonts w:ascii="Times New Roman" w:hAnsi="Times New Roman"/>
          <w:sz w:val="26"/>
          <w:szCs w:val="26"/>
        </w:rPr>
        <w:t>.</w:t>
      </w:r>
      <w:r w:rsidR="00996D91" w:rsidRPr="00D9288A">
        <w:rPr>
          <w:rFonts w:ascii="Times New Roman" w:hAnsi="Times New Roman"/>
          <w:sz w:val="26"/>
          <w:szCs w:val="26"/>
        </w:rPr>
        <w:t>0</w:t>
      </w:r>
      <w:r w:rsidR="00204A9A">
        <w:rPr>
          <w:rFonts w:ascii="Times New Roman" w:hAnsi="Times New Roman"/>
          <w:sz w:val="26"/>
          <w:szCs w:val="26"/>
        </w:rPr>
        <w:t>7</w:t>
      </w:r>
      <w:r w:rsidR="00AB0666" w:rsidRPr="00D9288A">
        <w:rPr>
          <w:rFonts w:ascii="Times New Roman" w:hAnsi="Times New Roman"/>
          <w:sz w:val="26"/>
          <w:szCs w:val="26"/>
        </w:rPr>
        <w:t>.20</w:t>
      </w:r>
      <w:r w:rsidR="00A101FA" w:rsidRPr="00D9288A">
        <w:rPr>
          <w:rFonts w:ascii="Times New Roman" w:hAnsi="Times New Roman"/>
          <w:sz w:val="26"/>
          <w:szCs w:val="26"/>
        </w:rPr>
        <w:t>1</w:t>
      </w:r>
      <w:r w:rsidR="00204A9A">
        <w:rPr>
          <w:rFonts w:ascii="Times New Roman" w:hAnsi="Times New Roman"/>
          <w:sz w:val="26"/>
          <w:szCs w:val="26"/>
        </w:rPr>
        <w:t>6</w:t>
      </w:r>
      <w:r w:rsidR="00AB0666" w:rsidRPr="00D9288A">
        <w:rPr>
          <w:rFonts w:ascii="Times New Roman" w:hAnsi="Times New Roman"/>
          <w:sz w:val="26"/>
          <w:szCs w:val="26"/>
        </w:rPr>
        <w:t xml:space="preserve"> №</w:t>
      </w:r>
      <w:r w:rsidR="00D9288A">
        <w:rPr>
          <w:rFonts w:ascii="Times New Roman" w:hAnsi="Times New Roman"/>
          <w:sz w:val="26"/>
          <w:szCs w:val="26"/>
        </w:rPr>
        <w:t xml:space="preserve"> </w:t>
      </w:r>
      <w:r w:rsidR="00204A9A">
        <w:rPr>
          <w:rFonts w:ascii="Times New Roman" w:hAnsi="Times New Roman"/>
          <w:sz w:val="26"/>
          <w:szCs w:val="26"/>
        </w:rPr>
        <w:t>372</w:t>
      </w:r>
    </w:p>
    <w:p w:rsidR="00180D75" w:rsidRDefault="00180D75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342AA" w:rsidRPr="00D9288A" w:rsidRDefault="009342AA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88A" w:rsidRDefault="00D9288A" w:rsidP="009342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>В соответствии с Порядком разработки и утверждения административных</w:t>
      </w:r>
      <w:r w:rsidRPr="00D9288A">
        <w:rPr>
          <w:rFonts w:ascii="Times New Roman" w:hAnsi="Times New Roman"/>
          <w:sz w:val="26"/>
          <w:szCs w:val="26"/>
        </w:rPr>
        <w:br/>
        <w:t>регламентов предоставления муниципальных услуг, оказываемых Администрацией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288A">
        <w:rPr>
          <w:rFonts w:ascii="Times New Roman" w:hAnsi="Times New Roman"/>
          <w:sz w:val="26"/>
          <w:szCs w:val="26"/>
        </w:rPr>
        <w:t>города Норильска, утвержденным постановлением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288A">
        <w:rPr>
          <w:rFonts w:ascii="Times New Roman" w:hAnsi="Times New Roman"/>
          <w:sz w:val="26"/>
          <w:szCs w:val="26"/>
        </w:rPr>
        <w:t>от 31.12.2010 № 540, руководствуясь ст. 61, 63 Устава городского округа город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288A">
        <w:rPr>
          <w:rFonts w:ascii="Times New Roman" w:hAnsi="Times New Roman"/>
          <w:sz w:val="26"/>
          <w:szCs w:val="26"/>
        </w:rPr>
        <w:t xml:space="preserve">Норильск Красноярского края, </w:t>
      </w:r>
    </w:p>
    <w:p w:rsidR="002A0822" w:rsidRPr="00D9288A" w:rsidRDefault="002A0822" w:rsidP="00D9288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>ПОСТАНОВЛЯЮ:</w:t>
      </w:r>
    </w:p>
    <w:p w:rsidR="00285A13" w:rsidRPr="00D9288A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A0822" w:rsidRPr="00D9288A" w:rsidRDefault="00890786" w:rsidP="00D9288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9288A">
        <w:rPr>
          <w:rFonts w:ascii="Times New Roman" w:hAnsi="Times New Roman"/>
          <w:sz w:val="26"/>
          <w:szCs w:val="26"/>
        </w:rPr>
        <w:t xml:space="preserve">1. </w:t>
      </w:r>
      <w:r w:rsidR="00D9288A" w:rsidRPr="00D9288A">
        <w:rPr>
          <w:rFonts w:ascii="Times New Roman" w:hAnsi="Times New Roman"/>
          <w:sz w:val="26"/>
          <w:szCs w:val="26"/>
        </w:rPr>
        <w:t xml:space="preserve">Административный регламент предоставления муниципальной услуги </w:t>
      </w:r>
      <w:r w:rsidR="00D9288A">
        <w:rPr>
          <w:rFonts w:ascii="Times New Roman" w:hAnsi="Times New Roman"/>
          <w:sz w:val="26"/>
          <w:szCs w:val="26"/>
        </w:rPr>
        <w:t>«</w:t>
      </w:r>
      <w:r w:rsidR="00204A9A" w:rsidRPr="00204A9A">
        <w:rPr>
          <w:rFonts w:ascii="Times New Roman" w:hAnsi="Times New Roman"/>
          <w:sz w:val="26"/>
          <w:szCs w:val="26"/>
        </w:rPr>
        <w:t>Согласование местоположения границ земельного участка при выполнении кадастровых работ</w:t>
      </w:r>
      <w:r w:rsidR="00D9288A" w:rsidRPr="00D9288A">
        <w:rPr>
          <w:rFonts w:ascii="Times New Roman" w:hAnsi="Times New Roman"/>
          <w:sz w:val="26"/>
          <w:szCs w:val="26"/>
        </w:rPr>
        <w:t>», утвержденный Постановлением Адм</w:t>
      </w:r>
      <w:r w:rsidR="00204A9A">
        <w:rPr>
          <w:rFonts w:ascii="Times New Roman" w:hAnsi="Times New Roman"/>
          <w:sz w:val="26"/>
          <w:szCs w:val="26"/>
        </w:rPr>
        <w:t>инистрации города Норильска от 01</w:t>
      </w:r>
      <w:r w:rsidR="00D9288A" w:rsidRPr="00D9288A">
        <w:rPr>
          <w:rFonts w:ascii="Times New Roman" w:hAnsi="Times New Roman"/>
          <w:sz w:val="26"/>
          <w:szCs w:val="26"/>
        </w:rPr>
        <w:t>.0</w:t>
      </w:r>
      <w:r w:rsidR="00204A9A">
        <w:rPr>
          <w:rFonts w:ascii="Times New Roman" w:hAnsi="Times New Roman"/>
          <w:sz w:val="26"/>
          <w:szCs w:val="26"/>
        </w:rPr>
        <w:t>7</w:t>
      </w:r>
      <w:r w:rsidR="00D9288A" w:rsidRPr="00D9288A">
        <w:rPr>
          <w:rFonts w:ascii="Times New Roman" w:hAnsi="Times New Roman"/>
          <w:sz w:val="26"/>
          <w:szCs w:val="26"/>
        </w:rPr>
        <w:t>.201</w:t>
      </w:r>
      <w:r w:rsidR="00204A9A">
        <w:rPr>
          <w:rFonts w:ascii="Times New Roman" w:hAnsi="Times New Roman"/>
          <w:sz w:val="26"/>
          <w:szCs w:val="26"/>
        </w:rPr>
        <w:t>6</w:t>
      </w:r>
      <w:r w:rsidR="00D9288A" w:rsidRPr="00D9288A">
        <w:rPr>
          <w:rFonts w:ascii="Times New Roman" w:hAnsi="Times New Roman"/>
          <w:sz w:val="26"/>
          <w:szCs w:val="26"/>
        </w:rPr>
        <w:t xml:space="preserve"> </w:t>
      </w:r>
      <w:r w:rsidR="00D9288A">
        <w:rPr>
          <w:rFonts w:ascii="Times New Roman" w:hAnsi="Times New Roman"/>
          <w:sz w:val="26"/>
          <w:szCs w:val="26"/>
        </w:rPr>
        <w:t>№</w:t>
      </w:r>
      <w:r w:rsidR="00204A9A">
        <w:rPr>
          <w:rFonts w:ascii="Times New Roman" w:hAnsi="Times New Roman"/>
          <w:sz w:val="26"/>
          <w:szCs w:val="26"/>
        </w:rPr>
        <w:t xml:space="preserve"> 372</w:t>
      </w:r>
      <w:r w:rsidR="002A0822" w:rsidRPr="00D9288A">
        <w:rPr>
          <w:rFonts w:ascii="Times New Roman" w:hAnsi="Times New Roman"/>
          <w:sz w:val="26"/>
          <w:szCs w:val="26"/>
        </w:rPr>
        <w:t>, изложить в новой редакции согласно приложению к настоящему постановлению (далее – Административный регламент).</w:t>
      </w:r>
    </w:p>
    <w:p w:rsidR="002A0822" w:rsidRPr="00D9288A" w:rsidRDefault="00D9288A" w:rsidP="00890786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90786" w:rsidRPr="00D9288A">
        <w:rPr>
          <w:rFonts w:ascii="Times New Roman" w:hAnsi="Times New Roman"/>
          <w:sz w:val="26"/>
          <w:szCs w:val="26"/>
        </w:rPr>
        <w:t xml:space="preserve">. </w:t>
      </w:r>
      <w:r w:rsidR="002A0822" w:rsidRPr="00D9288A">
        <w:rPr>
          <w:rFonts w:ascii="Times New Roman" w:hAnsi="Times New Roman"/>
          <w:sz w:val="26"/>
          <w:szCs w:val="26"/>
        </w:rPr>
        <w:t>Управлению по градостроительству и землепользованию Администрации города Норильска:</w:t>
      </w:r>
    </w:p>
    <w:p w:rsidR="002A0822" w:rsidRPr="00D9288A" w:rsidRDefault="00D9288A" w:rsidP="00890786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регламентом;</w:t>
      </w:r>
    </w:p>
    <w:p w:rsidR="002A0822" w:rsidRPr="00D9288A" w:rsidRDefault="00D9288A" w:rsidP="0089078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акта, предусмотренного пунктами 4.</w:t>
      </w: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, 4.</w:t>
      </w:r>
      <w:r>
        <w:rPr>
          <w:rFonts w:ascii="Times New Roman" w:hAnsi="Times New Roman"/>
          <w:sz w:val="26"/>
          <w:szCs w:val="26"/>
        </w:rPr>
        <w:t>4</w:t>
      </w:r>
      <w:r w:rsidR="002A0822" w:rsidRPr="00D9288A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2A0822" w:rsidRPr="00D9288A" w:rsidRDefault="00D9288A" w:rsidP="0089078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должностно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лиц</w:t>
      </w:r>
      <w:r w:rsidR="00EC7825" w:rsidRPr="00D9288A">
        <w:rPr>
          <w:rFonts w:ascii="Times New Roman" w:hAnsi="Times New Roman"/>
          <w:sz w:val="26"/>
          <w:szCs w:val="26"/>
        </w:rPr>
        <w:t>о</w:t>
      </w:r>
      <w:r w:rsidR="002A0822" w:rsidRPr="00D9288A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2A0822" w:rsidRPr="00D9288A" w:rsidRDefault="00D9288A" w:rsidP="00890786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A0822" w:rsidRPr="00D9288A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должностно</w:t>
      </w:r>
      <w:r w:rsidR="00EC7825" w:rsidRPr="00D9288A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лиц</w:t>
      </w:r>
      <w:r w:rsidR="00EC7825" w:rsidRPr="00D9288A">
        <w:rPr>
          <w:rFonts w:ascii="Times New Roman" w:hAnsi="Times New Roman"/>
          <w:sz w:val="26"/>
          <w:szCs w:val="26"/>
        </w:rPr>
        <w:t>о</w:t>
      </w:r>
      <w:r w:rsidR="002A0822" w:rsidRPr="00D9288A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684AAB">
        <w:rPr>
          <w:rFonts w:ascii="Times New Roman" w:hAnsi="Times New Roman"/>
          <w:sz w:val="26"/>
          <w:szCs w:val="26"/>
        </w:rPr>
        <w:t>е</w:t>
      </w:r>
      <w:r w:rsidR="002A0822" w:rsidRPr="00D9288A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</w:t>
      </w:r>
      <w:r w:rsidR="002A0822" w:rsidRPr="00D9288A">
        <w:rPr>
          <w:rFonts w:ascii="Times New Roman" w:hAnsi="Times New Roman"/>
          <w:sz w:val="26"/>
          <w:szCs w:val="26"/>
        </w:rPr>
        <w:lastRenderedPageBreak/>
        <w:t>постановлением Правительства РФ от 20.11.2012 №1198, пунктом 5.</w:t>
      </w:r>
      <w:r w:rsidR="009342AA">
        <w:rPr>
          <w:rFonts w:ascii="Times New Roman" w:hAnsi="Times New Roman"/>
          <w:sz w:val="26"/>
          <w:szCs w:val="26"/>
        </w:rPr>
        <w:t>11</w:t>
      </w:r>
      <w:r w:rsidR="002A0822" w:rsidRPr="00D9288A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:rsidR="002A0822" w:rsidRPr="00D9288A" w:rsidRDefault="00D9288A" w:rsidP="0089078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890786" w:rsidRPr="00D9288A">
        <w:rPr>
          <w:rFonts w:ascii="Times New Roman" w:hAnsi="Times New Roman"/>
          <w:sz w:val="26"/>
          <w:szCs w:val="26"/>
        </w:rPr>
        <w:t xml:space="preserve">. </w:t>
      </w:r>
      <w:r w:rsidRPr="00D9288A">
        <w:rPr>
          <w:rFonts w:ascii="Times New Roman" w:hAnsi="Times New Roman"/>
          <w:sz w:val="26"/>
          <w:szCs w:val="26"/>
        </w:rPr>
        <w:t>Начальнику Управления по градостроительству и землепользованию Администрации города Норильска</w:t>
      </w:r>
      <w:r w:rsidR="002A0822" w:rsidRPr="00D9288A">
        <w:rPr>
          <w:rFonts w:ascii="Times New Roman" w:hAnsi="Times New Roman"/>
          <w:sz w:val="26"/>
          <w:szCs w:val="26"/>
        </w:rPr>
        <w:t xml:space="preserve">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2A0822" w:rsidRPr="00D9288A" w:rsidRDefault="00D9288A" w:rsidP="0089078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2A0822" w:rsidRPr="00D9288A">
        <w:rPr>
          <w:rFonts w:ascii="Times New Roman" w:hAnsi="Times New Roman"/>
          <w:sz w:val="26"/>
          <w:szCs w:val="26"/>
        </w:rPr>
        <w:t>.</w:t>
      </w:r>
      <w:r w:rsidR="00890786" w:rsidRPr="00D9288A">
        <w:rPr>
          <w:rFonts w:ascii="Times New Roman" w:hAnsi="Times New Roman"/>
          <w:sz w:val="26"/>
          <w:szCs w:val="26"/>
        </w:rPr>
        <w:t xml:space="preserve"> </w:t>
      </w:r>
      <w:r w:rsidR="002A0822" w:rsidRPr="00D9288A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2A0822" w:rsidRPr="00D9288A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D30FD9" w:rsidRPr="00D9288A" w:rsidRDefault="00D30FD9" w:rsidP="0089078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5194" w:rsidRPr="00D9288A" w:rsidRDefault="00B8519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5194" w:rsidRPr="00D9288A" w:rsidRDefault="00B85194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21D4D" w:rsidRPr="00721D4D" w:rsidRDefault="00721D4D" w:rsidP="00721D4D">
      <w:pPr>
        <w:spacing w:after="0" w:line="240" w:lineRule="auto"/>
        <w:ind w:right="27"/>
        <w:rPr>
          <w:rFonts w:ascii="Times New Roman" w:hAnsi="Times New Roman"/>
          <w:sz w:val="26"/>
          <w:szCs w:val="24"/>
        </w:rPr>
      </w:pPr>
      <w:proofErr w:type="spellStart"/>
      <w:r>
        <w:rPr>
          <w:rFonts w:ascii="Times New Roman" w:hAnsi="Times New Roman"/>
          <w:sz w:val="26"/>
          <w:szCs w:val="24"/>
        </w:rPr>
        <w:t>И.о</w:t>
      </w:r>
      <w:proofErr w:type="spellEnd"/>
      <w:r>
        <w:rPr>
          <w:rFonts w:ascii="Times New Roman" w:hAnsi="Times New Roman"/>
          <w:sz w:val="26"/>
          <w:szCs w:val="24"/>
        </w:rPr>
        <w:t>. Главы города Норильска</w:t>
      </w: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  <w:t xml:space="preserve">  </w:t>
      </w:r>
      <w:r w:rsidRPr="00721D4D">
        <w:rPr>
          <w:rFonts w:ascii="Times New Roman" w:hAnsi="Times New Roman"/>
          <w:sz w:val="26"/>
          <w:szCs w:val="24"/>
        </w:rPr>
        <w:tab/>
      </w:r>
      <w:r w:rsidRPr="00721D4D"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 xml:space="preserve">        </w:t>
      </w:r>
      <w:r w:rsidRPr="00721D4D">
        <w:rPr>
          <w:rFonts w:ascii="Times New Roman" w:hAnsi="Times New Roman"/>
          <w:sz w:val="26"/>
          <w:szCs w:val="24"/>
        </w:rPr>
        <w:t>Н.А. Тимофеев</w:t>
      </w:r>
    </w:p>
    <w:p w:rsidR="00180D75" w:rsidRPr="00D9288A" w:rsidRDefault="00180D75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32E6D" w:rsidRPr="009342AA" w:rsidRDefault="00832E6D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32E6D" w:rsidRPr="009342AA" w:rsidRDefault="00832E6D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BA" w:rsidRPr="009342AA" w:rsidRDefault="000E09BA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D75" w:rsidRPr="009342AA" w:rsidRDefault="00180D75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62AC" w:rsidRPr="009342AA" w:rsidRDefault="000162AC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62AC" w:rsidRPr="009342AA" w:rsidRDefault="000162AC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62AC" w:rsidRPr="009342AA" w:rsidRDefault="000162AC" w:rsidP="00180D7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B01" w:rsidRPr="009342AA" w:rsidRDefault="00470B01" w:rsidP="00470B01">
      <w:pPr>
        <w:shd w:val="clear" w:color="auto" w:fill="FFFFFF"/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204A9A" w:rsidRPr="009342AA" w:rsidRDefault="00204A9A" w:rsidP="00470B01">
      <w:pPr>
        <w:shd w:val="clear" w:color="auto" w:fill="FFFFFF"/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204A9A" w:rsidRPr="00470B01" w:rsidRDefault="00204A9A" w:rsidP="00470B01">
      <w:pPr>
        <w:shd w:val="clear" w:color="auto" w:fill="FFFFFF"/>
        <w:spacing w:after="0" w:line="0" w:lineRule="atLeas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04A9A" w:rsidRPr="00470B01" w:rsidSect="00FA632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986" w:rsidRDefault="009E7986" w:rsidP="0034417F">
      <w:pPr>
        <w:spacing w:after="0" w:line="240" w:lineRule="auto"/>
      </w:pPr>
      <w:r>
        <w:separator/>
      </w:r>
    </w:p>
  </w:endnote>
  <w:endnote w:type="continuationSeparator" w:id="0">
    <w:p w:rsidR="009E7986" w:rsidRDefault="009E7986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986" w:rsidRDefault="009E7986" w:rsidP="0034417F">
      <w:pPr>
        <w:spacing w:after="0" w:line="240" w:lineRule="auto"/>
      </w:pPr>
      <w:r>
        <w:separator/>
      </w:r>
    </w:p>
  </w:footnote>
  <w:footnote w:type="continuationSeparator" w:id="0">
    <w:p w:rsidR="009E7986" w:rsidRDefault="009E7986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507206073"/>
      <w:docPartObj>
        <w:docPartGallery w:val="Page Numbers (Top of Page)"/>
        <w:docPartUnique/>
      </w:docPartObj>
    </w:sdtPr>
    <w:sdtEndPr/>
    <w:sdtContent>
      <w:p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ED3615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38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6063A0"/>
    <w:multiLevelType w:val="multilevel"/>
    <w:tmpl w:val="9BD499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62AC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3B23"/>
    <w:rsid w:val="00075A1A"/>
    <w:rsid w:val="00076525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09BA"/>
    <w:rsid w:val="000E7FCD"/>
    <w:rsid w:val="000F479A"/>
    <w:rsid w:val="000F4AA9"/>
    <w:rsid w:val="00113CEA"/>
    <w:rsid w:val="001166F0"/>
    <w:rsid w:val="001242F4"/>
    <w:rsid w:val="0012600E"/>
    <w:rsid w:val="00132B3D"/>
    <w:rsid w:val="00134AF8"/>
    <w:rsid w:val="00156E60"/>
    <w:rsid w:val="00164450"/>
    <w:rsid w:val="00174E8D"/>
    <w:rsid w:val="00175F4C"/>
    <w:rsid w:val="00180D75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24E"/>
    <w:rsid w:val="001C1FB5"/>
    <w:rsid w:val="001C32AC"/>
    <w:rsid w:val="001D06F9"/>
    <w:rsid w:val="001D1081"/>
    <w:rsid w:val="001D6AF0"/>
    <w:rsid w:val="001E7CFB"/>
    <w:rsid w:val="00203D89"/>
    <w:rsid w:val="00204A9A"/>
    <w:rsid w:val="00221514"/>
    <w:rsid w:val="002253A0"/>
    <w:rsid w:val="00232278"/>
    <w:rsid w:val="0023652D"/>
    <w:rsid w:val="00240C9D"/>
    <w:rsid w:val="0024540D"/>
    <w:rsid w:val="00246A89"/>
    <w:rsid w:val="002507FB"/>
    <w:rsid w:val="00250854"/>
    <w:rsid w:val="00256A67"/>
    <w:rsid w:val="00285A13"/>
    <w:rsid w:val="002920A8"/>
    <w:rsid w:val="00295E58"/>
    <w:rsid w:val="00296837"/>
    <w:rsid w:val="002A0822"/>
    <w:rsid w:val="002B5C72"/>
    <w:rsid w:val="002C15B0"/>
    <w:rsid w:val="002C1E7B"/>
    <w:rsid w:val="002D647E"/>
    <w:rsid w:val="002D65A6"/>
    <w:rsid w:val="002E0632"/>
    <w:rsid w:val="002E4D35"/>
    <w:rsid w:val="002F371A"/>
    <w:rsid w:val="002F49FB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774B"/>
    <w:rsid w:val="0036794E"/>
    <w:rsid w:val="0036796C"/>
    <w:rsid w:val="00371E2C"/>
    <w:rsid w:val="00371FEF"/>
    <w:rsid w:val="00392ABE"/>
    <w:rsid w:val="003A0BAE"/>
    <w:rsid w:val="003A6D59"/>
    <w:rsid w:val="003A6F19"/>
    <w:rsid w:val="003A6F77"/>
    <w:rsid w:val="003A7BB0"/>
    <w:rsid w:val="003E2120"/>
    <w:rsid w:val="003E3721"/>
    <w:rsid w:val="003F1630"/>
    <w:rsid w:val="00401551"/>
    <w:rsid w:val="004033CA"/>
    <w:rsid w:val="004071E0"/>
    <w:rsid w:val="00426185"/>
    <w:rsid w:val="00431D65"/>
    <w:rsid w:val="0043280A"/>
    <w:rsid w:val="00432FA7"/>
    <w:rsid w:val="00444F25"/>
    <w:rsid w:val="0046236F"/>
    <w:rsid w:val="00463EBF"/>
    <w:rsid w:val="00464871"/>
    <w:rsid w:val="00467072"/>
    <w:rsid w:val="00470B01"/>
    <w:rsid w:val="00473BB6"/>
    <w:rsid w:val="00481753"/>
    <w:rsid w:val="00490EC7"/>
    <w:rsid w:val="004A5073"/>
    <w:rsid w:val="004B098F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45F1"/>
    <w:rsid w:val="00527910"/>
    <w:rsid w:val="00527A8E"/>
    <w:rsid w:val="00527C65"/>
    <w:rsid w:val="00535421"/>
    <w:rsid w:val="00544217"/>
    <w:rsid w:val="00544FFD"/>
    <w:rsid w:val="005543F0"/>
    <w:rsid w:val="00555D01"/>
    <w:rsid w:val="00557A5C"/>
    <w:rsid w:val="00560E45"/>
    <w:rsid w:val="00567490"/>
    <w:rsid w:val="00576F77"/>
    <w:rsid w:val="00593EAD"/>
    <w:rsid w:val="00593F1A"/>
    <w:rsid w:val="0059409E"/>
    <w:rsid w:val="0059489E"/>
    <w:rsid w:val="005A2FDC"/>
    <w:rsid w:val="005B3868"/>
    <w:rsid w:val="005C239E"/>
    <w:rsid w:val="005C44C6"/>
    <w:rsid w:val="005C5517"/>
    <w:rsid w:val="005C6DCF"/>
    <w:rsid w:val="00601613"/>
    <w:rsid w:val="00614A8D"/>
    <w:rsid w:val="006241CF"/>
    <w:rsid w:val="00643B2F"/>
    <w:rsid w:val="006477A6"/>
    <w:rsid w:val="00652247"/>
    <w:rsid w:val="00660B60"/>
    <w:rsid w:val="00663346"/>
    <w:rsid w:val="006724A7"/>
    <w:rsid w:val="00673D10"/>
    <w:rsid w:val="00674C80"/>
    <w:rsid w:val="00684AAB"/>
    <w:rsid w:val="00686A97"/>
    <w:rsid w:val="00686EE2"/>
    <w:rsid w:val="0068796F"/>
    <w:rsid w:val="0069292A"/>
    <w:rsid w:val="00693162"/>
    <w:rsid w:val="006A22A0"/>
    <w:rsid w:val="006D097C"/>
    <w:rsid w:val="006D2400"/>
    <w:rsid w:val="006D3B02"/>
    <w:rsid w:val="006D6140"/>
    <w:rsid w:val="006E32CE"/>
    <w:rsid w:val="00702A65"/>
    <w:rsid w:val="007073F5"/>
    <w:rsid w:val="00707AA3"/>
    <w:rsid w:val="00712EBB"/>
    <w:rsid w:val="00721D4D"/>
    <w:rsid w:val="00722032"/>
    <w:rsid w:val="00724005"/>
    <w:rsid w:val="00757CFF"/>
    <w:rsid w:val="0076279A"/>
    <w:rsid w:val="0076512E"/>
    <w:rsid w:val="00765F73"/>
    <w:rsid w:val="00766CD3"/>
    <w:rsid w:val="007826F1"/>
    <w:rsid w:val="00784665"/>
    <w:rsid w:val="0079143F"/>
    <w:rsid w:val="00793E86"/>
    <w:rsid w:val="0079481D"/>
    <w:rsid w:val="007B084F"/>
    <w:rsid w:val="007B3582"/>
    <w:rsid w:val="007B67C8"/>
    <w:rsid w:val="007C1859"/>
    <w:rsid w:val="007C3B03"/>
    <w:rsid w:val="007C3C94"/>
    <w:rsid w:val="007D5A66"/>
    <w:rsid w:val="007D6B50"/>
    <w:rsid w:val="007E01E1"/>
    <w:rsid w:val="007E212E"/>
    <w:rsid w:val="007E6A96"/>
    <w:rsid w:val="007F6C2E"/>
    <w:rsid w:val="00816AB9"/>
    <w:rsid w:val="0082111F"/>
    <w:rsid w:val="00822692"/>
    <w:rsid w:val="00832E6D"/>
    <w:rsid w:val="008424A6"/>
    <w:rsid w:val="00844098"/>
    <w:rsid w:val="00850CB6"/>
    <w:rsid w:val="008531EE"/>
    <w:rsid w:val="00857A06"/>
    <w:rsid w:val="0086272E"/>
    <w:rsid w:val="00865FF3"/>
    <w:rsid w:val="00876A86"/>
    <w:rsid w:val="00883563"/>
    <w:rsid w:val="00890786"/>
    <w:rsid w:val="008959BF"/>
    <w:rsid w:val="008A6E75"/>
    <w:rsid w:val="008C689B"/>
    <w:rsid w:val="008D50A4"/>
    <w:rsid w:val="00902608"/>
    <w:rsid w:val="00906D66"/>
    <w:rsid w:val="00915207"/>
    <w:rsid w:val="00916FA3"/>
    <w:rsid w:val="009257D6"/>
    <w:rsid w:val="00930985"/>
    <w:rsid w:val="009342AA"/>
    <w:rsid w:val="009510B7"/>
    <w:rsid w:val="00955750"/>
    <w:rsid w:val="009674EC"/>
    <w:rsid w:val="00970345"/>
    <w:rsid w:val="00975E90"/>
    <w:rsid w:val="0098306A"/>
    <w:rsid w:val="00983DC2"/>
    <w:rsid w:val="00993179"/>
    <w:rsid w:val="00996D91"/>
    <w:rsid w:val="009A11CC"/>
    <w:rsid w:val="009A13C9"/>
    <w:rsid w:val="009B4D0B"/>
    <w:rsid w:val="009B5386"/>
    <w:rsid w:val="009B7784"/>
    <w:rsid w:val="009C2E45"/>
    <w:rsid w:val="009D2035"/>
    <w:rsid w:val="009E608D"/>
    <w:rsid w:val="009E7986"/>
    <w:rsid w:val="009F2A44"/>
    <w:rsid w:val="009F2FBC"/>
    <w:rsid w:val="00A101FA"/>
    <w:rsid w:val="00A108F9"/>
    <w:rsid w:val="00A312AC"/>
    <w:rsid w:val="00A32AC4"/>
    <w:rsid w:val="00A37382"/>
    <w:rsid w:val="00A37713"/>
    <w:rsid w:val="00A50F81"/>
    <w:rsid w:val="00A63DB3"/>
    <w:rsid w:val="00A756FA"/>
    <w:rsid w:val="00AA186C"/>
    <w:rsid w:val="00AA7394"/>
    <w:rsid w:val="00AB0666"/>
    <w:rsid w:val="00AB57ED"/>
    <w:rsid w:val="00AC05B8"/>
    <w:rsid w:val="00AC26BF"/>
    <w:rsid w:val="00AC3FC1"/>
    <w:rsid w:val="00AD256A"/>
    <w:rsid w:val="00AD4902"/>
    <w:rsid w:val="00AF4782"/>
    <w:rsid w:val="00AF7E9C"/>
    <w:rsid w:val="00B04643"/>
    <w:rsid w:val="00B12F1F"/>
    <w:rsid w:val="00B275E5"/>
    <w:rsid w:val="00B312A6"/>
    <w:rsid w:val="00B33E1A"/>
    <w:rsid w:val="00B41046"/>
    <w:rsid w:val="00B43223"/>
    <w:rsid w:val="00B74AC5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BD7C9D"/>
    <w:rsid w:val="00BF0329"/>
    <w:rsid w:val="00C009AC"/>
    <w:rsid w:val="00C11AF6"/>
    <w:rsid w:val="00C26C42"/>
    <w:rsid w:val="00C271A4"/>
    <w:rsid w:val="00C34C41"/>
    <w:rsid w:val="00C40A27"/>
    <w:rsid w:val="00C47595"/>
    <w:rsid w:val="00C5233C"/>
    <w:rsid w:val="00C54357"/>
    <w:rsid w:val="00C5505F"/>
    <w:rsid w:val="00C61E7F"/>
    <w:rsid w:val="00C637B8"/>
    <w:rsid w:val="00C72D32"/>
    <w:rsid w:val="00C7641A"/>
    <w:rsid w:val="00C83AC9"/>
    <w:rsid w:val="00C87F7C"/>
    <w:rsid w:val="00C977E1"/>
    <w:rsid w:val="00CA2401"/>
    <w:rsid w:val="00CB45B3"/>
    <w:rsid w:val="00CC1BD4"/>
    <w:rsid w:val="00CC492C"/>
    <w:rsid w:val="00CC6DBD"/>
    <w:rsid w:val="00CC6F39"/>
    <w:rsid w:val="00CD2ED5"/>
    <w:rsid w:val="00CD30D0"/>
    <w:rsid w:val="00CD3A64"/>
    <w:rsid w:val="00CE03F4"/>
    <w:rsid w:val="00CE0D66"/>
    <w:rsid w:val="00CF4593"/>
    <w:rsid w:val="00D03E7E"/>
    <w:rsid w:val="00D05DC9"/>
    <w:rsid w:val="00D1632B"/>
    <w:rsid w:val="00D20A43"/>
    <w:rsid w:val="00D30FD9"/>
    <w:rsid w:val="00D34A77"/>
    <w:rsid w:val="00D36FF9"/>
    <w:rsid w:val="00D428BF"/>
    <w:rsid w:val="00D43977"/>
    <w:rsid w:val="00D4525D"/>
    <w:rsid w:val="00D45999"/>
    <w:rsid w:val="00D60987"/>
    <w:rsid w:val="00D64E07"/>
    <w:rsid w:val="00D71B41"/>
    <w:rsid w:val="00D8239E"/>
    <w:rsid w:val="00D8524D"/>
    <w:rsid w:val="00D9086C"/>
    <w:rsid w:val="00D9288A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F4C16"/>
    <w:rsid w:val="00E0140F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3553"/>
    <w:rsid w:val="00E46CF8"/>
    <w:rsid w:val="00E575CC"/>
    <w:rsid w:val="00E62CEF"/>
    <w:rsid w:val="00E76F99"/>
    <w:rsid w:val="00E810B0"/>
    <w:rsid w:val="00E90689"/>
    <w:rsid w:val="00E936CF"/>
    <w:rsid w:val="00E94C77"/>
    <w:rsid w:val="00EA657E"/>
    <w:rsid w:val="00EB1743"/>
    <w:rsid w:val="00EC7825"/>
    <w:rsid w:val="00ED3615"/>
    <w:rsid w:val="00EF4E60"/>
    <w:rsid w:val="00EF51E9"/>
    <w:rsid w:val="00F05165"/>
    <w:rsid w:val="00F11AAC"/>
    <w:rsid w:val="00F129FC"/>
    <w:rsid w:val="00F34E37"/>
    <w:rsid w:val="00F361BB"/>
    <w:rsid w:val="00F41B7D"/>
    <w:rsid w:val="00F530C7"/>
    <w:rsid w:val="00F53D7C"/>
    <w:rsid w:val="00F5424B"/>
    <w:rsid w:val="00F6717D"/>
    <w:rsid w:val="00F8048A"/>
    <w:rsid w:val="00F83708"/>
    <w:rsid w:val="00F918B9"/>
    <w:rsid w:val="00FA5894"/>
    <w:rsid w:val="00FA6328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2029-9455-44F8-8922-9214C083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3276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13</cp:revision>
  <cp:lastPrinted>2023-08-28T02:18:00Z</cp:lastPrinted>
  <dcterms:created xsi:type="dcterms:W3CDTF">2023-07-10T04:33:00Z</dcterms:created>
  <dcterms:modified xsi:type="dcterms:W3CDTF">2023-10-12T08:15:00Z</dcterms:modified>
</cp:coreProperties>
</file>