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4324C" w14:textId="77777777" w:rsidR="00F412F0" w:rsidRPr="007C798E" w:rsidRDefault="00F412F0" w:rsidP="00F412F0">
      <w:pPr>
        <w:tabs>
          <w:tab w:val="center" w:pos="4677"/>
          <w:tab w:val="left" w:pos="5529"/>
          <w:tab w:val="right" w:pos="9355"/>
        </w:tabs>
        <w:autoSpaceDE w:val="0"/>
        <w:autoSpaceDN w:val="0"/>
        <w:spacing w:after="0" w:line="228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7C798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7769F30" wp14:editId="6CC5AB35">
            <wp:extent cx="466725" cy="561975"/>
            <wp:effectExtent l="0" t="0" r="9525" b="9525"/>
            <wp:docPr id="1" name="Рисунок 4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A4E45" w14:textId="77777777" w:rsidR="00F412F0" w:rsidRPr="007C798E" w:rsidRDefault="00F412F0" w:rsidP="00F412F0">
      <w:pPr>
        <w:tabs>
          <w:tab w:val="center" w:pos="4677"/>
          <w:tab w:val="left" w:pos="5529"/>
          <w:tab w:val="right" w:pos="9355"/>
        </w:tabs>
        <w:autoSpaceDE w:val="0"/>
        <w:autoSpaceDN w:val="0"/>
        <w:spacing w:after="0" w:line="228" w:lineRule="auto"/>
        <w:jc w:val="center"/>
        <w:rPr>
          <w:rFonts w:ascii="Times New Roman" w:hAnsi="Times New Roman"/>
          <w:sz w:val="26"/>
          <w:szCs w:val="26"/>
        </w:rPr>
      </w:pPr>
    </w:p>
    <w:p w14:paraId="5B19A3E7" w14:textId="77777777" w:rsidR="00A53E25" w:rsidRPr="007C798E" w:rsidRDefault="00A53E25" w:rsidP="00A53E25">
      <w:pPr>
        <w:tabs>
          <w:tab w:val="center" w:pos="4677"/>
          <w:tab w:val="right" w:pos="935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>КРАСНОЯРСКИЙ КРАЙ</w:t>
      </w:r>
    </w:p>
    <w:p w14:paraId="01B1B1E8" w14:textId="77777777" w:rsidR="00F412F0" w:rsidRPr="007C798E" w:rsidRDefault="00F412F0" w:rsidP="00F412F0">
      <w:pPr>
        <w:tabs>
          <w:tab w:val="center" w:pos="4677"/>
          <w:tab w:val="left" w:pos="5529"/>
          <w:tab w:val="right" w:pos="9355"/>
        </w:tabs>
        <w:autoSpaceDE w:val="0"/>
        <w:autoSpaceDN w:val="0"/>
        <w:spacing w:after="0" w:line="228" w:lineRule="auto"/>
        <w:jc w:val="center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>АДМИНИСТРАЦИЯ ГОРОДА НОРИЛЬСКА</w:t>
      </w:r>
    </w:p>
    <w:p w14:paraId="1902D4B8" w14:textId="77777777" w:rsidR="00F412F0" w:rsidRPr="007C798E" w:rsidRDefault="00F412F0" w:rsidP="00F412F0">
      <w:pPr>
        <w:tabs>
          <w:tab w:val="center" w:pos="4677"/>
          <w:tab w:val="right" w:pos="935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CA75C9B" w14:textId="77777777" w:rsidR="00F412F0" w:rsidRPr="007C798E" w:rsidRDefault="00F412F0" w:rsidP="00F412F0">
      <w:pPr>
        <w:tabs>
          <w:tab w:val="center" w:pos="4677"/>
          <w:tab w:val="right" w:pos="935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C798E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14:paraId="5B9874E8" w14:textId="77777777" w:rsidR="00F412F0" w:rsidRPr="007C798E" w:rsidRDefault="00F412F0" w:rsidP="00F412F0">
      <w:pPr>
        <w:tabs>
          <w:tab w:val="center" w:pos="4677"/>
          <w:tab w:val="right" w:pos="935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2C9D6E1" w14:textId="77777777" w:rsidR="00F412F0" w:rsidRPr="007C798E" w:rsidRDefault="00F412F0" w:rsidP="00F412F0">
      <w:pPr>
        <w:tabs>
          <w:tab w:val="center" w:pos="4677"/>
          <w:tab w:val="right" w:pos="9355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4452D1D" w14:textId="38C308DC" w:rsidR="00F412F0" w:rsidRPr="007C798E" w:rsidRDefault="00F16EC5" w:rsidP="00F412F0">
      <w:pPr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06.08.</w:t>
      </w:r>
      <w:r w:rsidR="00F412F0" w:rsidRPr="007C798E">
        <w:rPr>
          <w:rFonts w:ascii="Times New Roman" w:hAnsi="Times New Roman"/>
          <w:sz w:val="26"/>
          <w:szCs w:val="26"/>
        </w:rPr>
        <w:t>202</w:t>
      </w:r>
      <w:r w:rsidR="007678DB" w:rsidRPr="007C798E">
        <w:rPr>
          <w:rFonts w:ascii="Times New Roman" w:hAnsi="Times New Roman"/>
          <w:sz w:val="26"/>
          <w:szCs w:val="26"/>
        </w:rPr>
        <w:t>6</w:t>
      </w:r>
      <w:r w:rsidR="00F412F0" w:rsidRPr="007C798E">
        <w:rPr>
          <w:rFonts w:ascii="Times New Roman" w:hAnsi="Times New Roman"/>
          <w:sz w:val="26"/>
          <w:szCs w:val="26"/>
        </w:rPr>
        <w:tab/>
      </w:r>
      <w:r w:rsidR="00F412F0" w:rsidRPr="007C798E">
        <w:rPr>
          <w:rFonts w:ascii="Times New Roman" w:hAnsi="Times New Roman"/>
          <w:sz w:val="26"/>
          <w:szCs w:val="26"/>
        </w:rPr>
        <w:tab/>
      </w:r>
      <w:r w:rsidR="00F412F0" w:rsidRPr="007C798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г. Норильск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№ 271</w:t>
      </w:r>
    </w:p>
    <w:p w14:paraId="3CE06DEE" w14:textId="77777777" w:rsidR="00F412F0" w:rsidRPr="007C798E" w:rsidRDefault="00F412F0" w:rsidP="00F412F0">
      <w:pPr>
        <w:spacing w:after="0" w:line="240" w:lineRule="auto"/>
        <w:ind w:right="-143"/>
        <w:rPr>
          <w:rFonts w:ascii="Times New Roman" w:hAnsi="Times New Roman"/>
          <w:sz w:val="26"/>
          <w:szCs w:val="26"/>
        </w:rPr>
      </w:pPr>
    </w:p>
    <w:p w14:paraId="08E61D61" w14:textId="77777777" w:rsidR="00F412F0" w:rsidRPr="007C798E" w:rsidRDefault="00F412F0" w:rsidP="00F412F0">
      <w:pPr>
        <w:tabs>
          <w:tab w:val="left" w:pos="3885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F01C483" w14:textId="77777777" w:rsidR="00F412F0" w:rsidRPr="007C798E" w:rsidRDefault="0069400F" w:rsidP="0069400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>О внесении изменений в постановление Администрации города Норильска от 26.05.2016 № 300</w:t>
      </w:r>
    </w:p>
    <w:p w14:paraId="01DCD13A" w14:textId="77777777" w:rsidR="00F412F0" w:rsidRPr="007C798E" w:rsidRDefault="00F412F0" w:rsidP="00F412F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534676" w14:textId="77777777" w:rsidR="00F412F0" w:rsidRPr="007C798E" w:rsidRDefault="0069400F" w:rsidP="00F412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>В целях урегулирования отдельных вопросов, связанных с осуществлением закупок,</w:t>
      </w:r>
    </w:p>
    <w:p w14:paraId="08C2CCAD" w14:textId="77777777" w:rsidR="00F412F0" w:rsidRPr="007C798E" w:rsidRDefault="00F412F0" w:rsidP="00F41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>ПОСТАНОВЛЯЮ:</w:t>
      </w:r>
    </w:p>
    <w:p w14:paraId="3432CEFB" w14:textId="77777777" w:rsidR="00F412F0" w:rsidRPr="007C798E" w:rsidRDefault="00F412F0" w:rsidP="00F412F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C3B4DA0" w14:textId="77777777" w:rsidR="003126CD" w:rsidRPr="007C798E" w:rsidRDefault="00F412F0" w:rsidP="006940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 xml:space="preserve">1. </w:t>
      </w:r>
      <w:r w:rsidR="0069400F" w:rsidRPr="007C798E">
        <w:rPr>
          <w:rFonts w:ascii="Times New Roman" w:hAnsi="Times New Roman"/>
          <w:sz w:val="26"/>
          <w:szCs w:val="26"/>
        </w:rPr>
        <w:t>Внести в Порядок осуществления закупок для муниципальных нужд и нужд бюджетных учреждений муниципального образования город Норильск, утвержденный постановлением Администрации города Норильска от 26.05.2016 № 300 (далее – Порядок), следующие изменения:</w:t>
      </w:r>
    </w:p>
    <w:p w14:paraId="65A2897E" w14:textId="45D22BA9" w:rsidR="0081162E" w:rsidRPr="007C798E" w:rsidRDefault="0081162E" w:rsidP="006940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 xml:space="preserve">1.1. </w:t>
      </w:r>
      <w:r w:rsidR="009A5B4F" w:rsidRPr="007C798E">
        <w:rPr>
          <w:rFonts w:ascii="Times New Roman" w:hAnsi="Times New Roman"/>
          <w:sz w:val="26"/>
          <w:szCs w:val="26"/>
        </w:rPr>
        <w:t>Второй абзац пункта 2.1.1 Порядка</w:t>
      </w:r>
      <w:r w:rsidRPr="007C798E">
        <w:rPr>
          <w:rFonts w:ascii="Times New Roman" w:hAnsi="Times New Roman"/>
          <w:sz w:val="26"/>
          <w:szCs w:val="26"/>
        </w:rPr>
        <w:t xml:space="preserve"> изложить в следующей редакции:</w:t>
      </w:r>
    </w:p>
    <w:p w14:paraId="1B187546" w14:textId="63F9B06C" w:rsidR="0081162E" w:rsidRPr="007C798E" w:rsidRDefault="0081162E" w:rsidP="006940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>«После внедрения и ввода в эксплуатацию автоматизированной информационной системы, взаимодействие УМЗ с муниципальными заказчиками, согласование технических заданий на осуществление закупки (заяв</w:t>
      </w:r>
      <w:r w:rsidR="007B4BD6" w:rsidRPr="007C798E">
        <w:rPr>
          <w:rFonts w:ascii="Times New Roman" w:hAnsi="Times New Roman"/>
          <w:sz w:val="26"/>
          <w:szCs w:val="26"/>
        </w:rPr>
        <w:t>ок</w:t>
      </w:r>
      <w:r w:rsidRPr="007C798E">
        <w:rPr>
          <w:rFonts w:ascii="Times New Roman" w:hAnsi="Times New Roman"/>
          <w:sz w:val="26"/>
          <w:szCs w:val="26"/>
        </w:rPr>
        <w:t xml:space="preserve"> на закупку), размещение в ЕИС сведений и документов, поддерживаемых автоматизированной информационной системой</w:t>
      </w:r>
      <w:r w:rsidR="003C6271" w:rsidRPr="007C798E">
        <w:rPr>
          <w:rFonts w:ascii="Times New Roman" w:hAnsi="Times New Roman"/>
          <w:sz w:val="26"/>
          <w:szCs w:val="26"/>
        </w:rPr>
        <w:t>,</w:t>
      </w:r>
      <w:r w:rsidRPr="007C798E">
        <w:rPr>
          <w:rFonts w:ascii="Times New Roman" w:hAnsi="Times New Roman"/>
          <w:sz w:val="26"/>
          <w:szCs w:val="26"/>
        </w:rPr>
        <w:t xml:space="preserve"> предусмотренны</w:t>
      </w:r>
      <w:r w:rsidR="003C6271" w:rsidRPr="007C798E">
        <w:rPr>
          <w:rFonts w:ascii="Times New Roman" w:hAnsi="Times New Roman"/>
          <w:sz w:val="26"/>
          <w:szCs w:val="26"/>
        </w:rPr>
        <w:t xml:space="preserve">е </w:t>
      </w:r>
      <w:r w:rsidRPr="007C798E">
        <w:rPr>
          <w:rFonts w:ascii="Times New Roman" w:hAnsi="Times New Roman"/>
          <w:sz w:val="26"/>
          <w:szCs w:val="26"/>
        </w:rPr>
        <w:t>настоящим Порядком, осуществляется посредством автоматизированной информационной системы.».</w:t>
      </w:r>
    </w:p>
    <w:p w14:paraId="53D661DA" w14:textId="4AE21A5B" w:rsidR="009A5B4F" w:rsidRPr="007C798E" w:rsidRDefault="00F412F0" w:rsidP="006940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>1.</w:t>
      </w:r>
      <w:r w:rsidR="0081162E" w:rsidRPr="007C798E">
        <w:rPr>
          <w:rFonts w:ascii="Times New Roman" w:hAnsi="Times New Roman"/>
          <w:sz w:val="26"/>
          <w:szCs w:val="26"/>
        </w:rPr>
        <w:t>2</w:t>
      </w:r>
      <w:r w:rsidR="004B47F4" w:rsidRPr="007C798E">
        <w:rPr>
          <w:rFonts w:ascii="Times New Roman" w:hAnsi="Times New Roman"/>
          <w:sz w:val="26"/>
          <w:szCs w:val="26"/>
        </w:rPr>
        <w:t>.</w:t>
      </w:r>
      <w:r w:rsidR="009A5B4F" w:rsidRPr="007C798E">
        <w:rPr>
          <w:rFonts w:ascii="Times New Roman" w:hAnsi="Times New Roman"/>
          <w:sz w:val="26"/>
          <w:szCs w:val="26"/>
        </w:rPr>
        <w:t xml:space="preserve"> В пункте 2.1.6 Порядка:</w:t>
      </w:r>
    </w:p>
    <w:p w14:paraId="0B145868" w14:textId="50CC2BD1" w:rsidR="00C941C6" w:rsidRPr="007C798E" w:rsidRDefault="009A5B4F" w:rsidP="00C941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7C798E">
        <w:rPr>
          <w:rFonts w:ascii="Times New Roman" w:hAnsi="Times New Roman"/>
          <w:sz w:val="26"/>
          <w:szCs w:val="26"/>
        </w:rPr>
        <w:t xml:space="preserve">1.2.1. Во втором абзаце </w:t>
      </w:r>
      <w:r w:rsidR="00C941C6" w:rsidRPr="007C798E">
        <w:rPr>
          <w:rFonts w:ascii="Times New Roman" w:hAnsi="Times New Roman"/>
          <w:sz w:val="26"/>
          <w:szCs w:val="26"/>
        </w:rPr>
        <w:t>перед словами «</w:t>
      </w:r>
      <w:r w:rsidR="00C941C6" w:rsidRPr="007C798E">
        <w:rPr>
          <w:rFonts w:ascii="Times New Roman" w:eastAsiaTheme="minorHAnsi" w:hAnsi="Times New Roman"/>
          <w:sz w:val="26"/>
          <w:szCs w:val="26"/>
          <w:lang w:eastAsia="en-US"/>
        </w:rPr>
        <w:t>разъясняет положения» дополнить словами «совместно с заказчиками».</w:t>
      </w:r>
    </w:p>
    <w:p w14:paraId="2A1DAFD2" w14:textId="43B9C226" w:rsidR="005D1FF3" w:rsidRPr="007C798E" w:rsidRDefault="009A5B4F" w:rsidP="006940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 xml:space="preserve">1.2.2. </w:t>
      </w:r>
      <w:r w:rsidR="005D1FF3" w:rsidRPr="007C798E">
        <w:rPr>
          <w:rFonts w:ascii="Times New Roman" w:hAnsi="Times New Roman"/>
          <w:sz w:val="26"/>
          <w:szCs w:val="26"/>
        </w:rPr>
        <w:t>В третьем абзаце слово «</w:t>
      </w:r>
      <w:proofErr w:type="spellStart"/>
      <w:r w:rsidR="005D1FF3" w:rsidRPr="007C798E">
        <w:rPr>
          <w:rFonts w:ascii="Times New Roman" w:hAnsi="Times New Roman"/>
          <w:sz w:val="26"/>
          <w:szCs w:val="26"/>
        </w:rPr>
        <w:t>УКРиС</w:t>
      </w:r>
      <w:proofErr w:type="spellEnd"/>
      <w:r w:rsidR="005D1FF3" w:rsidRPr="007C798E">
        <w:rPr>
          <w:rFonts w:ascii="Times New Roman" w:hAnsi="Times New Roman"/>
          <w:sz w:val="26"/>
          <w:szCs w:val="26"/>
        </w:rPr>
        <w:t>» исключить.</w:t>
      </w:r>
    </w:p>
    <w:p w14:paraId="01C84C34" w14:textId="297AE356" w:rsidR="0008102F" w:rsidRPr="007C798E" w:rsidRDefault="005D1FF3" w:rsidP="00394C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>1.</w:t>
      </w:r>
      <w:r w:rsidR="0081162E" w:rsidRPr="007C798E">
        <w:rPr>
          <w:rFonts w:ascii="Times New Roman" w:hAnsi="Times New Roman"/>
          <w:sz w:val="26"/>
          <w:szCs w:val="26"/>
        </w:rPr>
        <w:t>3</w:t>
      </w:r>
      <w:r w:rsidRPr="007C798E">
        <w:rPr>
          <w:rFonts w:ascii="Times New Roman" w:hAnsi="Times New Roman"/>
          <w:sz w:val="26"/>
          <w:szCs w:val="26"/>
        </w:rPr>
        <w:t xml:space="preserve">. </w:t>
      </w:r>
      <w:r w:rsidR="0008102F" w:rsidRPr="007C798E">
        <w:rPr>
          <w:rFonts w:ascii="Times New Roman" w:hAnsi="Times New Roman"/>
          <w:sz w:val="26"/>
          <w:szCs w:val="26"/>
        </w:rPr>
        <w:t xml:space="preserve">В </w:t>
      </w:r>
      <w:r w:rsidR="00231913" w:rsidRPr="007C798E">
        <w:rPr>
          <w:rFonts w:ascii="Times New Roman" w:hAnsi="Times New Roman"/>
          <w:sz w:val="26"/>
          <w:szCs w:val="26"/>
        </w:rPr>
        <w:t>п</w:t>
      </w:r>
      <w:r w:rsidRPr="007C798E">
        <w:rPr>
          <w:rFonts w:ascii="Times New Roman" w:hAnsi="Times New Roman"/>
          <w:sz w:val="26"/>
          <w:szCs w:val="26"/>
        </w:rPr>
        <w:t>ункт</w:t>
      </w:r>
      <w:r w:rsidR="0008102F" w:rsidRPr="007C798E">
        <w:rPr>
          <w:rFonts w:ascii="Times New Roman" w:hAnsi="Times New Roman"/>
          <w:sz w:val="26"/>
          <w:szCs w:val="26"/>
        </w:rPr>
        <w:t>е</w:t>
      </w:r>
      <w:r w:rsidRPr="007C798E">
        <w:rPr>
          <w:rFonts w:ascii="Times New Roman" w:hAnsi="Times New Roman"/>
          <w:sz w:val="26"/>
          <w:szCs w:val="26"/>
        </w:rPr>
        <w:t xml:space="preserve"> 4.3 Порядка</w:t>
      </w:r>
      <w:r w:rsidR="0008102F" w:rsidRPr="007C798E">
        <w:rPr>
          <w:rFonts w:ascii="Times New Roman" w:hAnsi="Times New Roman"/>
          <w:sz w:val="26"/>
          <w:szCs w:val="26"/>
        </w:rPr>
        <w:t>:</w:t>
      </w:r>
    </w:p>
    <w:p w14:paraId="01B85289" w14:textId="7EF0DFFE" w:rsidR="0008102F" w:rsidRPr="007C798E" w:rsidRDefault="0008102F" w:rsidP="00394C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>1.3.1.</w:t>
      </w:r>
      <w:r w:rsidR="005D1FF3" w:rsidRPr="007C798E">
        <w:rPr>
          <w:rFonts w:ascii="Times New Roman" w:hAnsi="Times New Roman"/>
          <w:sz w:val="26"/>
          <w:szCs w:val="26"/>
        </w:rPr>
        <w:t xml:space="preserve"> </w:t>
      </w:r>
      <w:r w:rsidRPr="007C798E">
        <w:rPr>
          <w:rFonts w:ascii="Times New Roman" w:hAnsi="Times New Roman"/>
          <w:sz w:val="26"/>
          <w:szCs w:val="26"/>
        </w:rPr>
        <w:t>После слов «</w:t>
      </w:r>
      <w:r w:rsidR="00926FBF" w:rsidRPr="007C798E">
        <w:rPr>
          <w:rFonts w:ascii="Times New Roman" w:hAnsi="Times New Roman"/>
          <w:sz w:val="26"/>
          <w:szCs w:val="26"/>
        </w:rPr>
        <w:t>,</w:t>
      </w:r>
      <w:r w:rsidRPr="007C798E">
        <w:rPr>
          <w:rFonts w:ascii="Times New Roman" w:hAnsi="Times New Roman"/>
          <w:sz w:val="26"/>
          <w:szCs w:val="26"/>
        </w:rPr>
        <w:t xml:space="preserve"> реконструкцией и ремонто</w:t>
      </w:r>
      <w:r w:rsidR="00C73F4C" w:rsidRPr="007C798E">
        <w:rPr>
          <w:rFonts w:ascii="Times New Roman" w:hAnsi="Times New Roman"/>
          <w:sz w:val="26"/>
          <w:szCs w:val="26"/>
        </w:rPr>
        <w:t>м</w:t>
      </w:r>
      <w:r w:rsidRPr="007C798E">
        <w:rPr>
          <w:rFonts w:ascii="Times New Roman" w:hAnsi="Times New Roman"/>
          <w:sz w:val="26"/>
          <w:szCs w:val="26"/>
        </w:rPr>
        <w:t>» доп</w:t>
      </w:r>
      <w:r w:rsidR="00231913" w:rsidRPr="007C798E">
        <w:rPr>
          <w:rFonts w:ascii="Times New Roman" w:hAnsi="Times New Roman"/>
          <w:sz w:val="26"/>
          <w:szCs w:val="26"/>
        </w:rPr>
        <w:t xml:space="preserve">олнить словами </w:t>
      </w:r>
      <w:r w:rsidR="00231913" w:rsidRPr="007C798E">
        <w:rPr>
          <w:rFonts w:ascii="Times New Roman" w:hAnsi="Times New Roman"/>
          <w:sz w:val="26"/>
          <w:szCs w:val="26"/>
        </w:rPr>
        <w:br/>
        <w:t>«, а также сносом</w:t>
      </w:r>
      <w:r w:rsidRPr="007C798E">
        <w:rPr>
          <w:rFonts w:ascii="Times New Roman" w:hAnsi="Times New Roman"/>
          <w:sz w:val="26"/>
          <w:szCs w:val="26"/>
        </w:rPr>
        <w:t>»;</w:t>
      </w:r>
    </w:p>
    <w:p w14:paraId="4FEEC3B6" w14:textId="0F9C0537" w:rsidR="005D1FF3" w:rsidRPr="007C798E" w:rsidRDefault="0008102F" w:rsidP="00394C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>1.3.</w:t>
      </w:r>
      <w:r w:rsidR="007C798E" w:rsidRPr="007C798E">
        <w:rPr>
          <w:rFonts w:ascii="Times New Roman" w:hAnsi="Times New Roman"/>
          <w:sz w:val="26"/>
          <w:szCs w:val="26"/>
        </w:rPr>
        <w:t>2</w:t>
      </w:r>
      <w:r w:rsidRPr="007C798E">
        <w:rPr>
          <w:rFonts w:ascii="Times New Roman" w:hAnsi="Times New Roman"/>
          <w:sz w:val="26"/>
          <w:szCs w:val="26"/>
        </w:rPr>
        <w:t>. П</w:t>
      </w:r>
      <w:r w:rsidR="00394C79" w:rsidRPr="007C798E">
        <w:rPr>
          <w:rFonts w:ascii="Times New Roman" w:hAnsi="Times New Roman"/>
          <w:sz w:val="26"/>
          <w:szCs w:val="26"/>
        </w:rPr>
        <w:t>осле слов «</w:t>
      </w:r>
      <w:r w:rsidR="00394C79" w:rsidRPr="007C798E">
        <w:rPr>
          <w:rFonts w:ascii="Times New Roman" w:eastAsiaTheme="minorHAnsi" w:hAnsi="Times New Roman"/>
          <w:sz w:val="26"/>
          <w:szCs w:val="26"/>
          <w:lang w:eastAsia="en-US"/>
        </w:rPr>
        <w:t>(за исключением случая, предусмотренного абзацем 2 настоящего пункта</w:t>
      </w:r>
      <w:r w:rsidR="00394C79" w:rsidRPr="007C798E">
        <w:rPr>
          <w:rFonts w:ascii="Times New Roman" w:hAnsi="Times New Roman"/>
          <w:sz w:val="26"/>
          <w:szCs w:val="26"/>
        </w:rPr>
        <w:t xml:space="preserve">» </w:t>
      </w:r>
      <w:r w:rsidR="005D1FF3" w:rsidRPr="007C798E">
        <w:rPr>
          <w:rFonts w:ascii="Times New Roman" w:hAnsi="Times New Roman"/>
          <w:sz w:val="26"/>
          <w:szCs w:val="26"/>
        </w:rPr>
        <w:t>дополнить словами «</w:t>
      </w:r>
      <w:r w:rsidR="00394C79" w:rsidRPr="007C798E">
        <w:rPr>
          <w:rFonts w:ascii="Times New Roman" w:hAnsi="Times New Roman"/>
          <w:sz w:val="26"/>
          <w:szCs w:val="26"/>
        </w:rPr>
        <w:t>, и</w:t>
      </w:r>
      <w:r w:rsidR="005D1FF3" w:rsidRPr="007C798E">
        <w:rPr>
          <w:rFonts w:ascii="Times New Roman" w:hAnsi="Times New Roman"/>
          <w:sz w:val="26"/>
          <w:szCs w:val="26"/>
        </w:rPr>
        <w:t xml:space="preserve"> случаев, когда у заказчика имеется сметный расчет, полученный в рамках иной закупочной деятельности</w:t>
      </w:r>
      <w:r w:rsidR="00394C79" w:rsidRPr="007C798E">
        <w:rPr>
          <w:rFonts w:ascii="Times New Roman" w:hAnsi="Times New Roman"/>
          <w:sz w:val="26"/>
          <w:szCs w:val="26"/>
        </w:rPr>
        <w:t>)</w:t>
      </w:r>
      <w:r w:rsidR="005D1FF3" w:rsidRPr="007C798E">
        <w:rPr>
          <w:rFonts w:ascii="Times New Roman" w:hAnsi="Times New Roman"/>
          <w:sz w:val="26"/>
          <w:szCs w:val="26"/>
        </w:rPr>
        <w:t>.».</w:t>
      </w:r>
    </w:p>
    <w:p w14:paraId="26237B5A" w14:textId="5F2B5AF0" w:rsidR="0008102F" w:rsidRPr="007C798E" w:rsidRDefault="0008102F" w:rsidP="00394C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>1.4. Пункт</w:t>
      </w:r>
      <w:r w:rsidR="00C73F4C" w:rsidRPr="007C798E">
        <w:rPr>
          <w:rFonts w:ascii="Times New Roman" w:hAnsi="Times New Roman"/>
          <w:sz w:val="26"/>
          <w:szCs w:val="26"/>
        </w:rPr>
        <w:t>ы</w:t>
      </w:r>
      <w:r w:rsidRPr="007C798E">
        <w:rPr>
          <w:rFonts w:ascii="Times New Roman" w:hAnsi="Times New Roman"/>
          <w:sz w:val="26"/>
          <w:szCs w:val="26"/>
        </w:rPr>
        <w:t xml:space="preserve"> 4.4</w:t>
      </w:r>
      <w:r w:rsidR="003D4AB8">
        <w:rPr>
          <w:rFonts w:ascii="Times New Roman" w:hAnsi="Times New Roman"/>
          <w:sz w:val="26"/>
          <w:szCs w:val="26"/>
        </w:rPr>
        <w:t>, 5.2, 10.2.1</w:t>
      </w:r>
      <w:bookmarkStart w:id="0" w:name="_GoBack"/>
      <w:bookmarkEnd w:id="0"/>
      <w:r w:rsidRPr="007C798E">
        <w:rPr>
          <w:rFonts w:ascii="Times New Roman" w:hAnsi="Times New Roman"/>
          <w:sz w:val="26"/>
          <w:szCs w:val="26"/>
        </w:rPr>
        <w:t xml:space="preserve"> Порядка после слов «</w:t>
      </w:r>
      <w:r w:rsidR="00926FBF" w:rsidRPr="007C798E">
        <w:rPr>
          <w:rFonts w:ascii="Times New Roman" w:hAnsi="Times New Roman"/>
          <w:sz w:val="26"/>
          <w:szCs w:val="26"/>
        </w:rPr>
        <w:t xml:space="preserve">, </w:t>
      </w:r>
      <w:r w:rsidRPr="007C798E">
        <w:rPr>
          <w:rFonts w:ascii="Times New Roman" w:hAnsi="Times New Roman"/>
          <w:sz w:val="26"/>
          <w:szCs w:val="26"/>
        </w:rPr>
        <w:t>реконструкцией и ремонт</w:t>
      </w:r>
      <w:r w:rsidR="00C73F4C" w:rsidRPr="007C798E">
        <w:rPr>
          <w:rFonts w:ascii="Times New Roman" w:hAnsi="Times New Roman"/>
          <w:sz w:val="26"/>
          <w:szCs w:val="26"/>
        </w:rPr>
        <w:t>ом</w:t>
      </w:r>
      <w:r w:rsidRPr="007C798E">
        <w:rPr>
          <w:rFonts w:ascii="Times New Roman" w:hAnsi="Times New Roman"/>
          <w:sz w:val="26"/>
          <w:szCs w:val="26"/>
        </w:rPr>
        <w:t>» до</w:t>
      </w:r>
      <w:r w:rsidR="00231913" w:rsidRPr="007C798E">
        <w:rPr>
          <w:rFonts w:ascii="Times New Roman" w:hAnsi="Times New Roman"/>
          <w:sz w:val="26"/>
          <w:szCs w:val="26"/>
        </w:rPr>
        <w:t>полнить словами «, а также сносом</w:t>
      </w:r>
      <w:r w:rsidRPr="007C798E">
        <w:rPr>
          <w:rFonts w:ascii="Times New Roman" w:hAnsi="Times New Roman"/>
          <w:sz w:val="26"/>
          <w:szCs w:val="26"/>
        </w:rPr>
        <w:t>».</w:t>
      </w:r>
    </w:p>
    <w:p w14:paraId="15D6EE58" w14:textId="5D952A47" w:rsidR="0069400F" w:rsidRPr="007C798E" w:rsidRDefault="00E21FE4" w:rsidP="00E21FE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C798E">
        <w:rPr>
          <w:rFonts w:ascii="Times New Roman" w:hAnsi="Times New Roman"/>
          <w:color w:val="000000"/>
          <w:sz w:val="26"/>
          <w:szCs w:val="26"/>
        </w:rPr>
        <w:t>1.</w:t>
      </w:r>
      <w:r w:rsidR="00C73F4C" w:rsidRPr="007C798E">
        <w:rPr>
          <w:rFonts w:ascii="Times New Roman" w:hAnsi="Times New Roman"/>
          <w:color w:val="000000"/>
          <w:sz w:val="26"/>
          <w:szCs w:val="26"/>
        </w:rPr>
        <w:t>5</w:t>
      </w:r>
      <w:r w:rsidRPr="007C798E">
        <w:rPr>
          <w:rFonts w:ascii="Times New Roman" w:hAnsi="Times New Roman"/>
          <w:color w:val="000000"/>
          <w:sz w:val="26"/>
          <w:szCs w:val="26"/>
        </w:rPr>
        <w:t>.</w:t>
      </w:r>
      <w:r w:rsidR="0008102F" w:rsidRPr="007C798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9400F" w:rsidRPr="007C798E">
        <w:rPr>
          <w:rFonts w:ascii="Times New Roman" w:hAnsi="Times New Roman"/>
          <w:color w:val="000000"/>
          <w:sz w:val="26"/>
          <w:szCs w:val="26"/>
        </w:rPr>
        <w:t xml:space="preserve">Пункт 8.1 Порядка </w:t>
      </w:r>
      <w:r w:rsidR="0069400F" w:rsidRPr="0055067F">
        <w:rPr>
          <w:rFonts w:ascii="Times New Roman" w:hAnsi="Times New Roman"/>
          <w:color w:val="000000"/>
          <w:sz w:val="26"/>
          <w:szCs w:val="26"/>
        </w:rPr>
        <w:t xml:space="preserve">дополнить </w:t>
      </w:r>
      <w:r w:rsidR="001008FB" w:rsidRPr="0055067F">
        <w:rPr>
          <w:rFonts w:ascii="Times New Roman" w:hAnsi="Times New Roman"/>
          <w:color w:val="000000"/>
          <w:sz w:val="26"/>
          <w:szCs w:val="26"/>
        </w:rPr>
        <w:t xml:space="preserve">новым </w:t>
      </w:r>
      <w:r w:rsidR="0069400F" w:rsidRPr="0055067F">
        <w:rPr>
          <w:rFonts w:ascii="Times New Roman" w:hAnsi="Times New Roman"/>
          <w:color w:val="000000"/>
          <w:sz w:val="26"/>
          <w:szCs w:val="26"/>
        </w:rPr>
        <w:t>абзацем</w:t>
      </w:r>
      <w:r w:rsidR="0069400F" w:rsidRPr="007C798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B75E5" w:rsidRPr="007C798E">
        <w:rPr>
          <w:rFonts w:ascii="Times New Roman" w:hAnsi="Times New Roman"/>
          <w:color w:val="000000"/>
          <w:sz w:val="26"/>
          <w:szCs w:val="26"/>
        </w:rPr>
        <w:t>двенадцатым</w:t>
      </w:r>
      <w:r w:rsidR="0069400F" w:rsidRPr="007C798E">
        <w:rPr>
          <w:rFonts w:ascii="Times New Roman" w:hAnsi="Times New Roman"/>
          <w:color w:val="000000"/>
          <w:sz w:val="26"/>
          <w:szCs w:val="26"/>
        </w:rPr>
        <w:t xml:space="preserve"> следующего содержания:</w:t>
      </w:r>
    </w:p>
    <w:p w14:paraId="09F9EACD" w14:textId="7B74960D" w:rsidR="00FD5C2E" w:rsidRPr="007C798E" w:rsidRDefault="0069400F" w:rsidP="006940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C798E">
        <w:rPr>
          <w:rFonts w:ascii="Times New Roman" w:hAnsi="Times New Roman"/>
          <w:color w:val="000000"/>
          <w:sz w:val="26"/>
          <w:szCs w:val="26"/>
        </w:rPr>
        <w:t>«- с должностным лицом Управления по персоналу в случае, если предметом муниципального контракта является обучение</w:t>
      </w:r>
      <w:r w:rsidR="00CB13AD" w:rsidRPr="007C798E">
        <w:rPr>
          <w:rFonts w:ascii="Times New Roman" w:hAnsi="Times New Roman"/>
          <w:color w:val="000000"/>
          <w:sz w:val="26"/>
          <w:szCs w:val="26"/>
        </w:rPr>
        <w:t xml:space="preserve"> работников муниципальных заказчиков (за исключением случаев, когда муниципальными заказчиками </w:t>
      </w:r>
      <w:r w:rsidR="00CB13AD" w:rsidRPr="007C798E">
        <w:rPr>
          <w:rFonts w:ascii="Times New Roman" w:hAnsi="Times New Roman"/>
          <w:color w:val="000000"/>
          <w:sz w:val="26"/>
          <w:szCs w:val="26"/>
        </w:rPr>
        <w:lastRenderedPageBreak/>
        <w:t xml:space="preserve">выступают Городской Совет, Контрольно-Счетная палата, а также </w:t>
      </w:r>
      <w:r w:rsidR="00CB13AD" w:rsidRPr="007C798E">
        <w:rPr>
          <w:rFonts w:ascii="Times New Roman" w:hAnsi="Times New Roman"/>
          <w:sz w:val="26"/>
          <w:szCs w:val="26"/>
        </w:rPr>
        <w:t>муниципальные учреждения, подведомственные Управлению общего и дошкольного образования Администрации города Норильска, Управлению по спорту Администрации города Норильска, Управлению по делам культуры и искусства Администрации города Норильска)</w:t>
      </w:r>
      <w:r w:rsidRPr="007C798E">
        <w:rPr>
          <w:rFonts w:ascii="Times New Roman" w:hAnsi="Times New Roman"/>
          <w:color w:val="000000"/>
          <w:sz w:val="26"/>
          <w:szCs w:val="26"/>
        </w:rPr>
        <w:t>,</w:t>
      </w:r>
      <w:r w:rsidR="00CB13AD" w:rsidRPr="007C798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C798E">
        <w:rPr>
          <w:rFonts w:ascii="Times New Roman" w:hAnsi="Times New Roman"/>
          <w:color w:val="000000"/>
          <w:sz w:val="26"/>
          <w:szCs w:val="26"/>
        </w:rPr>
        <w:t xml:space="preserve">в том числе дополнительное профессиональное образование (профессиональная переподготовка, повышение квалификации), участие </w:t>
      </w:r>
      <w:r w:rsidR="00FD5C2E" w:rsidRPr="007C798E">
        <w:rPr>
          <w:rFonts w:ascii="Times New Roman" w:hAnsi="Times New Roman"/>
          <w:color w:val="000000"/>
          <w:sz w:val="26"/>
          <w:szCs w:val="26"/>
        </w:rPr>
        <w:br/>
      </w:r>
      <w:r w:rsidRPr="007C798E">
        <w:rPr>
          <w:rFonts w:ascii="Times New Roman" w:hAnsi="Times New Roman"/>
          <w:color w:val="000000"/>
          <w:sz w:val="26"/>
          <w:szCs w:val="26"/>
        </w:rPr>
        <w:t>в конференциях, семинарах</w:t>
      </w:r>
      <w:r w:rsidR="003E40FE" w:rsidRPr="007C798E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="003E40FE" w:rsidRPr="007C798E">
        <w:rPr>
          <w:rFonts w:ascii="Times New Roman" w:hAnsi="Times New Roman"/>
          <w:color w:val="000000"/>
          <w:sz w:val="26"/>
          <w:szCs w:val="26"/>
        </w:rPr>
        <w:t>вебинарах</w:t>
      </w:r>
      <w:proofErr w:type="spellEnd"/>
      <w:r w:rsidRPr="007C798E">
        <w:rPr>
          <w:rFonts w:ascii="Times New Roman" w:hAnsi="Times New Roman"/>
          <w:color w:val="000000"/>
          <w:sz w:val="26"/>
          <w:szCs w:val="26"/>
        </w:rPr>
        <w:t xml:space="preserve"> и др. – в части определения соответствия закупки потребностям </w:t>
      </w:r>
      <w:r w:rsidR="00CB13AD" w:rsidRPr="007C798E">
        <w:rPr>
          <w:rFonts w:ascii="Times New Roman" w:hAnsi="Times New Roman"/>
          <w:color w:val="000000"/>
          <w:sz w:val="26"/>
          <w:szCs w:val="26"/>
        </w:rPr>
        <w:t xml:space="preserve">муниципального </w:t>
      </w:r>
      <w:r w:rsidRPr="007C798E">
        <w:rPr>
          <w:rFonts w:ascii="Times New Roman" w:hAnsi="Times New Roman"/>
          <w:color w:val="000000"/>
          <w:sz w:val="26"/>
          <w:szCs w:val="26"/>
        </w:rPr>
        <w:t>заказчика.</w:t>
      </w:r>
    </w:p>
    <w:p w14:paraId="77D09BFA" w14:textId="42AD61F1" w:rsidR="00FD5C2E" w:rsidRPr="007C798E" w:rsidRDefault="00FD5C2E" w:rsidP="006940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 xml:space="preserve">При направлении указанного проекта муниципального контракта </w:t>
      </w:r>
      <w:r w:rsidRPr="007C798E">
        <w:rPr>
          <w:rFonts w:ascii="Times New Roman" w:hAnsi="Times New Roman"/>
          <w:sz w:val="26"/>
          <w:szCs w:val="26"/>
        </w:rPr>
        <w:br/>
        <w:t>на согласование должностному лицу Управления по персоналу муниципальный заказчик обязан приложить к нему следующие документы:</w:t>
      </w:r>
    </w:p>
    <w:p w14:paraId="2222169D" w14:textId="10931FB6" w:rsidR="00FD5C2E" w:rsidRPr="007C798E" w:rsidRDefault="00FD5C2E" w:rsidP="006940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 xml:space="preserve">- пояснительную записку, в которой должно быть отражено обоснование возникновения у муниципального заказчика потребности в работах (услугах), </w:t>
      </w:r>
      <w:r w:rsidRPr="007C798E">
        <w:rPr>
          <w:rFonts w:ascii="Times New Roman" w:hAnsi="Times New Roman"/>
          <w:sz w:val="26"/>
          <w:szCs w:val="26"/>
        </w:rPr>
        <w:br/>
        <w:t>а также обоснование цены муниципального контракта;</w:t>
      </w:r>
    </w:p>
    <w:p w14:paraId="7182558C" w14:textId="773455B1" w:rsidR="000A718C" w:rsidRPr="007C798E" w:rsidRDefault="00FD5C2E" w:rsidP="006940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 xml:space="preserve">- документы, подтверждающие потребность муниципального заказчика </w:t>
      </w:r>
      <w:r w:rsidRPr="007C798E">
        <w:rPr>
          <w:rFonts w:ascii="Times New Roman" w:hAnsi="Times New Roman"/>
          <w:sz w:val="26"/>
          <w:szCs w:val="26"/>
        </w:rPr>
        <w:br/>
        <w:t>в работах (услугах) (замечания контролирующих органов, ходатайство муниципального заказчика, согласованное с руководителем управления, в ведении которого находится муниципальный заказчик, иные подтверждающие документы).</w:t>
      </w:r>
      <w:r w:rsidR="0069400F" w:rsidRPr="007C798E">
        <w:rPr>
          <w:rFonts w:ascii="Times New Roman" w:hAnsi="Times New Roman"/>
          <w:color w:val="000000"/>
          <w:sz w:val="26"/>
          <w:szCs w:val="26"/>
        </w:rPr>
        <w:t>».</w:t>
      </w:r>
    </w:p>
    <w:p w14:paraId="3018C2D0" w14:textId="4634FC95" w:rsidR="00E63146" w:rsidRPr="007C798E" w:rsidRDefault="0069400F" w:rsidP="00E631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C798E">
        <w:rPr>
          <w:rFonts w:ascii="Times New Roman" w:hAnsi="Times New Roman"/>
          <w:color w:val="000000"/>
          <w:sz w:val="26"/>
          <w:szCs w:val="26"/>
        </w:rPr>
        <w:t>1.</w:t>
      </w:r>
      <w:r w:rsidR="00C73F4C" w:rsidRPr="007C798E">
        <w:rPr>
          <w:rFonts w:ascii="Times New Roman" w:hAnsi="Times New Roman"/>
          <w:color w:val="000000"/>
          <w:sz w:val="26"/>
          <w:szCs w:val="26"/>
        </w:rPr>
        <w:t>6</w:t>
      </w:r>
      <w:r w:rsidRPr="007C798E">
        <w:rPr>
          <w:rFonts w:ascii="Times New Roman" w:hAnsi="Times New Roman"/>
          <w:color w:val="000000"/>
          <w:sz w:val="26"/>
          <w:szCs w:val="26"/>
        </w:rPr>
        <w:t>.</w:t>
      </w:r>
      <w:r w:rsidR="00E63146" w:rsidRPr="007C798E">
        <w:rPr>
          <w:rFonts w:ascii="Times New Roman" w:hAnsi="Times New Roman"/>
          <w:color w:val="000000"/>
          <w:sz w:val="26"/>
          <w:szCs w:val="26"/>
        </w:rPr>
        <w:t xml:space="preserve"> В пункте 8.6.1 Порядка слова «руководителем УДТИ,» исключить.</w:t>
      </w:r>
    </w:p>
    <w:p w14:paraId="40F66F38" w14:textId="700B3F3F" w:rsidR="00E63146" w:rsidRPr="007C798E" w:rsidRDefault="00E63146" w:rsidP="00E631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C798E">
        <w:rPr>
          <w:rFonts w:ascii="Times New Roman" w:hAnsi="Times New Roman"/>
          <w:color w:val="000000"/>
          <w:sz w:val="26"/>
          <w:szCs w:val="26"/>
        </w:rPr>
        <w:t>1.</w:t>
      </w:r>
      <w:r w:rsidR="00C73F4C" w:rsidRPr="007C798E">
        <w:rPr>
          <w:rFonts w:ascii="Times New Roman" w:hAnsi="Times New Roman"/>
          <w:color w:val="000000"/>
          <w:sz w:val="26"/>
          <w:szCs w:val="26"/>
        </w:rPr>
        <w:t>7</w:t>
      </w:r>
      <w:r w:rsidRPr="007C798E">
        <w:rPr>
          <w:rFonts w:ascii="Times New Roman" w:hAnsi="Times New Roman"/>
          <w:color w:val="000000"/>
          <w:sz w:val="26"/>
          <w:szCs w:val="26"/>
        </w:rPr>
        <w:t>. В пункте 10.2.1 Порядка:</w:t>
      </w:r>
    </w:p>
    <w:p w14:paraId="34A4F389" w14:textId="42F7418A" w:rsidR="0090345B" w:rsidRPr="007C798E" w:rsidRDefault="00E63146" w:rsidP="009034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C798E">
        <w:rPr>
          <w:rFonts w:ascii="Times New Roman" w:hAnsi="Times New Roman"/>
          <w:color w:val="000000"/>
          <w:sz w:val="26"/>
          <w:szCs w:val="26"/>
        </w:rPr>
        <w:t>1.</w:t>
      </w:r>
      <w:r w:rsidR="00C73F4C" w:rsidRPr="007C798E">
        <w:rPr>
          <w:rFonts w:ascii="Times New Roman" w:hAnsi="Times New Roman"/>
          <w:color w:val="000000"/>
          <w:sz w:val="26"/>
          <w:szCs w:val="26"/>
        </w:rPr>
        <w:t>7</w:t>
      </w:r>
      <w:r w:rsidRPr="007C798E">
        <w:rPr>
          <w:rFonts w:ascii="Times New Roman" w:hAnsi="Times New Roman"/>
          <w:color w:val="000000"/>
          <w:sz w:val="26"/>
          <w:szCs w:val="26"/>
        </w:rPr>
        <w:t>.1</w:t>
      </w:r>
      <w:r w:rsidR="0090345B" w:rsidRPr="007C798E">
        <w:rPr>
          <w:rFonts w:ascii="Times New Roman" w:hAnsi="Times New Roman"/>
          <w:color w:val="000000"/>
          <w:sz w:val="26"/>
          <w:szCs w:val="26"/>
        </w:rPr>
        <w:t>.</w:t>
      </w:r>
      <w:r w:rsidRPr="007C798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0345B" w:rsidRPr="007C798E">
        <w:rPr>
          <w:rFonts w:ascii="Times New Roman" w:hAnsi="Times New Roman"/>
          <w:color w:val="000000"/>
          <w:sz w:val="26"/>
          <w:szCs w:val="26"/>
        </w:rPr>
        <w:t xml:space="preserve">В абзаце тринадцатом слово «УДТИ» заменить словом «УГХ». </w:t>
      </w:r>
    </w:p>
    <w:p w14:paraId="49158006" w14:textId="10D67B9F" w:rsidR="0034671A" w:rsidRPr="007C798E" w:rsidRDefault="0090345B" w:rsidP="003467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C798E">
        <w:rPr>
          <w:rFonts w:ascii="Times New Roman" w:hAnsi="Times New Roman"/>
          <w:color w:val="000000"/>
          <w:sz w:val="26"/>
          <w:szCs w:val="26"/>
        </w:rPr>
        <w:t>1.</w:t>
      </w:r>
      <w:r w:rsidR="00C73F4C" w:rsidRPr="007C798E">
        <w:rPr>
          <w:rFonts w:ascii="Times New Roman" w:hAnsi="Times New Roman"/>
          <w:color w:val="000000"/>
          <w:sz w:val="26"/>
          <w:szCs w:val="26"/>
        </w:rPr>
        <w:t>7</w:t>
      </w:r>
      <w:r w:rsidRPr="007C798E">
        <w:rPr>
          <w:rFonts w:ascii="Times New Roman" w:hAnsi="Times New Roman"/>
          <w:color w:val="000000"/>
          <w:sz w:val="26"/>
          <w:szCs w:val="26"/>
        </w:rPr>
        <w:t xml:space="preserve">.2. </w:t>
      </w:r>
      <w:r w:rsidR="0034671A" w:rsidRPr="007C798E">
        <w:rPr>
          <w:rFonts w:ascii="Times New Roman" w:hAnsi="Times New Roman"/>
          <w:color w:val="000000"/>
          <w:sz w:val="26"/>
          <w:szCs w:val="26"/>
        </w:rPr>
        <w:t>Абзац четырнадцатый изложить в следующей редакции:</w:t>
      </w:r>
    </w:p>
    <w:p w14:paraId="58DD475C" w14:textId="77777777" w:rsidR="0034671A" w:rsidRPr="007C798E" w:rsidRDefault="0034671A" w:rsidP="003467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7C798E">
        <w:rPr>
          <w:rFonts w:ascii="Times New Roman" w:hAnsi="Times New Roman"/>
          <w:color w:val="000000"/>
          <w:sz w:val="26"/>
          <w:szCs w:val="26"/>
        </w:rPr>
        <w:t>«</w:t>
      </w:r>
      <w:r w:rsidRPr="007C798E">
        <w:rPr>
          <w:rFonts w:ascii="Times New Roman" w:eastAsiaTheme="minorHAnsi" w:hAnsi="Times New Roman"/>
          <w:sz w:val="26"/>
          <w:szCs w:val="26"/>
          <w:lang w:eastAsia="en-US"/>
        </w:rPr>
        <w:t>- с должностным лицом Управления по персоналу в следующих случаях:».</w:t>
      </w:r>
    </w:p>
    <w:p w14:paraId="3C0784D1" w14:textId="3969B608" w:rsidR="0034671A" w:rsidRPr="007C798E" w:rsidRDefault="00E63146" w:rsidP="003467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C798E">
        <w:rPr>
          <w:rFonts w:ascii="Times New Roman" w:hAnsi="Times New Roman"/>
          <w:color w:val="000000"/>
          <w:sz w:val="26"/>
          <w:szCs w:val="26"/>
        </w:rPr>
        <w:t>1.</w:t>
      </w:r>
      <w:r w:rsidR="00C73F4C" w:rsidRPr="007C798E">
        <w:rPr>
          <w:rFonts w:ascii="Times New Roman" w:hAnsi="Times New Roman"/>
          <w:color w:val="000000"/>
          <w:sz w:val="26"/>
          <w:szCs w:val="26"/>
        </w:rPr>
        <w:t>7</w:t>
      </w:r>
      <w:r w:rsidRPr="007C798E">
        <w:rPr>
          <w:rFonts w:ascii="Times New Roman" w:hAnsi="Times New Roman"/>
          <w:color w:val="000000"/>
          <w:sz w:val="26"/>
          <w:szCs w:val="26"/>
        </w:rPr>
        <w:t>.</w:t>
      </w:r>
      <w:r w:rsidR="0090345B" w:rsidRPr="007C798E">
        <w:rPr>
          <w:rFonts w:ascii="Times New Roman" w:hAnsi="Times New Roman"/>
          <w:color w:val="000000"/>
          <w:sz w:val="26"/>
          <w:szCs w:val="26"/>
        </w:rPr>
        <w:t>3</w:t>
      </w:r>
      <w:r w:rsidRPr="007C798E">
        <w:rPr>
          <w:rFonts w:ascii="Times New Roman" w:hAnsi="Times New Roman"/>
          <w:color w:val="000000"/>
          <w:sz w:val="26"/>
          <w:szCs w:val="26"/>
        </w:rPr>
        <w:t>. Д</w:t>
      </w:r>
      <w:r w:rsidR="0034671A" w:rsidRPr="007C798E">
        <w:rPr>
          <w:rFonts w:ascii="Times New Roman" w:hAnsi="Times New Roman"/>
          <w:color w:val="000000"/>
          <w:sz w:val="26"/>
          <w:szCs w:val="26"/>
        </w:rPr>
        <w:t>ополнить новыми абзацами пятнадцатым-шестнадцатым следующего содержания:</w:t>
      </w:r>
    </w:p>
    <w:p w14:paraId="077F0B17" w14:textId="323A5315" w:rsidR="0034671A" w:rsidRPr="007C798E" w:rsidRDefault="0034671A" w:rsidP="006624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7C798E">
        <w:rPr>
          <w:rFonts w:ascii="Times New Roman" w:hAnsi="Times New Roman"/>
          <w:color w:val="000000"/>
          <w:sz w:val="26"/>
          <w:szCs w:val="26"/>
        </w:rPr>
        <w:t xml:space="preserve">«1) </w:t>
      </w:r>
      <w:r w:rsidRPr="007C798E">
        <w:rPr>
          <w:rFonts w:ascii="Times New Roman" w:eastAsiaTheme="minorHAnsi" w:hAnsi="Times New Roman"/>
          <w:sz w:val="26"/>
          <w:szCs w:val="26"/>
          <w:lang w:eastAsia="en-US"/>
        </w:rPr>
        <w:t xml:space="preserve">в случае, если муниципальный контракт заключается с физическим лицом, кроме муниципальных контрактов, заключаемых с физическим лицом </w:t>
      </w:r>
      <w:r w:rsidR="000B0AE8" w:rsidRPr="007C798E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7C798E">
        <w:rPr>
          <w:rFonts w:ascii="Times New Roman" w:eastAsiaTheme="minorHAnsi" w:hAnsi="Times New Roman"/>
          <w:sz w:val="26"/>
          <w:szCs w:val="26"/>
          <w:lang w:eastAsia="en-US"/>
        </w:rPr>
        <w:t xml:space="preserve">при исполнении договора пожертвования денежных средств для реализации социально значимых проектов (мероприятий), в целях которых на конкурсной основе выделены денежные средства в виде грантов, либо в целях закупки работ </w:t>
      </w:r>
      <w:r w:rsidR="00FD5C2E" w:rsidRPr="007C798E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7C798E">
        <w:rPr>
          <w:rFonts w:ascii="Times New Roman" w:eastAsiaTheme="minorHAnsi" w:hAnsi="Times New Roman"/>
          <w:sz w:val="26"/>
          <w:szCs w:val="26"/>
          <w:lang w:eastAsia="en-US"/>
        </w:rPr>
        <w:t xml:space="preserve">по текущему ремонту объектов муниципальной собственности </w:t>
      </w:r>
      <w:r w:rsidR="000B0AE8" w:rsidRPr="007C798E">
        <w:rPr>
          <w:rFonts w:ascii="Times New Roman" w:eastAsiaTheme="minorHAnsi" w:hAnsi="Times New Roman"/>
          <w:sz w:val="26"/>
          <w:szCs w:val="26"/>
          <w:lang w:eastAsia="en-US"/>
        </w:rPr>
        <w:t>–</w:t>
      </w:r>
      <w:r w:rsidRPr="007C798E">
        <w:rPr>
          <w:rFonts w:ascii="Times New Roman" w:eastAsiaTheme="minorHAnsi" w:hAnsi="Times New Roman"/>
          <w:sz w:val="26"/>
          <w:szCs w:val="26"/>
          <w:lang w:eastAsia="en-US"/>
        </w:rPr>
        <w:t xml:space="preserve"> в части обоснованности размера вознаграждения исполнителя муниципального контракта</w:t>
      </w:r>
      <w:r w:rsidR="00E63146" w:rsidRPr="007C798E">
        <w:rPr>
          <w:rFonts w:ascii="Times New Roman" w:eastAsiaTheme="minorHAnsi" w:hAnsi="Times New Roman"/>
          <w:sz w:val="26"/>
          <w:szCs w:val="26"/>
          <w:lang w:eastAsia="en-US"/>
        </w:rPr>
        <w:t>,</w:t>
      </w:r>
      <w:r w:rsidRPr="007C798E">
        <w:rPr>
          <w:rFonts w:ascii="Times New Roman" w:eastAsiaTheme="minorHAnsi" w:hAnsi="Times New Roman"/>
          <w:sz w:val="26"/>
          <w:szCs w:val="26"/>
          <w:lang w:eastAsia="en-US"/>
        </w:rPr>
        <w:t xml:space="preserve"> на предмет наличия личной заинтересованности руководителя (иного должностного лица) муниципального заказчика, работника Администрации города Норильска </w:t>
      </w:r>
      <w:r w:rsidR="000B0AE8" w:rsidRPr="007C798E">
        <w:rPr>
          <w:rFonts w:ascii="Times New Roman" w:eastAsiaTheme="minorHAnsi" w:hAnsi="Times New Roman"/>
          <w:sz w:val="26"/>
          <w:szCs w:val="26"/>
          <w:lang w:eastAsia="en-US"/>
        </w:rPr>
        <w:br/>
      </w:r>
      <w:r w:rsidRPr="007C798E">
        <w:rPr>
          <w:rFonts w:ascii="Times New Roman" w:eastAsiaTheme="minorHAnsi" w:hAnsi="Times New Roman"/>
          <w:sz w:val="26"/>
          <w:szCs w:val="26"/>
          <w:lang w:eastAsia="en-US"/>
        </w:rPr>
        <w:t>в совершении сделок, влекущих за собой конфликт интересов;</w:t>
      </w:r>
    </w:p>
    <w:p w14:paraId="007943A7" w14:textId="77777777" w:rsidR="00FD5C2E" w:rsidRPr="007C798E" w:rsidRDefault="0034671A" w:rsidP="003467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C798E">
        <w:rPr>
          <w:rFonts w:ascii="Times New Roman" w:eastAsiaTheme="minorHAnsi" w:hAnsi="Times New Roman"/>
          <w:sz w:val="26"/>
          <w:szCs w:val="26"/>
          <w:lang w:eastAsia="en-US"/>
        </w:rPr>
        <w:t xml:space="preserve">2) </w:t>
      </w:r>
      <w:r w:rsidRPr="007C798E">
        <w:rPr>
          <w:rFonts w:ascii="Times New Roman" w:hAnsi="Times New Roman"/>
          <w:color w:val="000000"/>
          <w:sz w:val="26"/>
          <w:szCs w:val="26"/>
        </w:rPr>
        <w:t>в случае, если предметом муниципального контракта является обучение</w:t>
      </w:r>
      <w:r w:rsidR="00CE3A38" w:rsidRPr="007C798E">
        <w:rPr>
          <w:rFonts w:ascii="Times New Roman" w:hAnsi="Times New Roman"/>
          <w:color w:val="000000"/>
          <w:sz w:val="26"/>
          <w:szCs w:val="26"/>
        </w:rPr>
        <w:t xml:space="preserve"> работников муниципальных заказчиков (за исключением случаев, когда муниципальными заказчиками выступают</w:t>
      </w:r>
      <w:r w:rsidRPr="007C798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E3A38" w:rsidRPr="007C798E">
        <w:rPr>
          <w:rFonts w:ascii="Times New Roman" w:hAnsi="Times New Roman"/>
          <w:sz w:val="26"/>
          <w:szCs w:val="26"/>
        </w:rPr>
        <w:t>муниципальные учреждения, подведомственные Управлению общего и дошкольного образования Администрации города Норильска, Управлению по спорту Администрации города Норильска, Управлению по делам культуры и искусства Администрации города Норильска)</w:t>
      </w:r>
      <w:r w:rsidR="00CE3A38" w:rsidRPr="007C798E">
        <w:rPr>
          <w:rFonts w:ascii="Times New Roman" w:hAnsi="Times New Roman"/>
          <w:color w:val="000000"/>
          <w:sz w:val="26"/>
          <w:szCs w:val="26"/>
        </w:rPr>
        <w:t xml:space="preserve">, в том числе дополнительное профессиональное образование (профессиональная переподготовка, повышение квалификации), участие </w:t>
      </w:r>
      <w:r w:rsidR="00CE3A38" w:rsidRPr="007C798E">
        <w:rPr>
          <w:rFonts w:ascii="Times New Roman" w:hAnsi="Times New Roman"/>
          <w:color w:val="000000"/>
          <w:sz w:val="26"/>
          <w:szCs w:val="26"/>
        </w:rPr>
        <w:br/>
        <w:t xml:space="preserve">в конференциях, семинарах, </w:t>
      </w:r>
      <w:proofErr w:type="spellStart"/>
      <w:r w:rsidR="00CE3A38" w:rsidRPr="007C798E">
        <w:rPr>
          <w:rFonts w:ascii="Times New Roman" w:hAnsi="Times New Roman"/>
          <w:color w:val="000000"/>
          <w:sz w:val="26"/>
          <w:szCs w:val="26"/>
        </w:rPr>
        <w:t>вебинарах</w:t>
      </w:r>
      <w:proofErr w:type="spellEnd"/>
      <w:r w:rsidR="00CE3A38" w:rsidRPr="007C798E">
        <w:rPr>
          <w:rFonts w:ascii="Times New Roman" w:hAnsi="Times New Roman"/>
          <w:color w:val="000000"/>
          <w:sz w:val="26"/>
          <w:szCs w:val="26"/>
        </w:rPr>
        <w:t xml:space="preserve"> и др. – в части определения соответствия закупки потребностям муниципального заказчика.</w:t>
      </w:r>
    </w:p>
    <w:p w14:paraId="2DC85991" w14:textId="029226FF" w:rsidR="00FD5C2E" w:rsidRPr="007C798E" w:rsidRDefault="00FD5C2E" w:rsidP="003467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 xml:space="preserve">При направлении указанного проекта муниципального контракта </w:t>
      </w:r>
      <w:r w:rsidRPr="007C798E">
        <w:rPr>
          <w:rFonts w:ascii="Times New Roman" w:hAnsi="Times New Roman"/>
          <w:sz w:val="26"/>
          <w:szCs w:val="26"/>
        </w:rPr>
        <w:br/>
        <w:t>на согласование должностному лицу Управления по персоналу муниципальный заказчик обязан приложить к нему следующие документы:</w:t>
      </w:r>
    </w:p>
    <w:p w14:paraId="301B2D4C" w14:textId="3BEEBA5C" w:rsidR="00FD5C2E" w:rsidRPr="007C798E" w:rsidRDefault="00FD5C2E" w:rsidP="003467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lastRenderedPageBreak/>
        <w:t xml:space="preserve">- пояснительную записку, в которой должно быть отражено обоснование возникновения у муниципального заказчика потребности в работах (услугах), </w:t>
      </w:r>
      <w:r w:rsidRPr="007C798E">
        <w:rPr>
          <w:rFonts w:ascii="Times New Roman" w:hAnsi="Times New Roman"/>
          <w:sz w:val="26"/>
          <w:szCs w:val="26"/>
        </w:rPr>
        <w:br/>
        <w:t>а также обоснование цены муниципального контракта;</w:t>
      </w:r>
    </w:p>
    <w:p w14:paraId="2FD91792" w14:textId="50703E54" w:rsidR="0034671A" w:rsidRPr="007C798E" w:rsidRDefault="00FD5C2E" w:rsidP="003467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 xml:space="preserve">- документы, подтверждающие потребность муниципального заказчика </w:t>
      </w:r>
      <w:r w:rsidRPr="007C798E">
        <w:rPr>
          <w:rFonts w:ascii="Times New Roman" w:hAnsi="Times New Roman"/>
          <w:sz w:val="26"/>
          <w:szCs w:val="26"/>
        </w:rPr>
        <w:br/>
        <w:t>в работах (услугах) (замечания контролирующих органов, ходатайство муниципального заказчика, согласованное с руководителем управления, в ведении которого находится муниципальный заказчик, иные подтверждающие документы).</w:t>
      </w:r>
      <w:r w:rsidR="0034671A" w:rsidRPr="007C798E">
        <w:rPr>
          <w:rFonts w:ascii="Times New Roman" w:hAnsi="Times New Roman"/>
          <w:color w:val="000000"/>
          <w:sz w:val="26"/>
          <w:szCs w:val="26"/>
        </w:rPr>
        <w:t>».</w:t>
      </w:r>
    </w:p>
    <w:p w14:paraId="79FCE7DE" w14:textId="2ACA2086" w:rsidR="0069400F" w:rsidRPr="007C798E" w:rsidRDefault="00E63146" w:rsidP="006940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C798E">
        <w:rPr>
          <w:rFonts w:ascii="Times New Roman" w:hAnsi="Times New Roman"/>
          <w:color w:val="000000"/>
          <w:sz w:val="26"/>
          <w:szCs w:val="26"/>
        </w:rPr>
        <w:t>1.</w:t>
      </w:r>
      <w:r w:rsidR="00C73F4C" w:rsidRPr="007C798E">
        <w:rPr>
          <w:rFonts w:ascii="Times New Roman" w:hAnsi="Times New Roman"/>
          <w:color w:val="000000"/>
          <w:sz w:val="26"/>
          <w:szCs w:val="26"/>
        </w:rPr>
        <w:t>8</w:t>
      </w:r>
      <w:r w:rsidR="00F251BD" w:rsidRPr="007C798E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D95953" w:rsidRPr="007C798E">
        <w:rPr>
          <w:rFonts w:ascii="Times New Roman" w:hAnsi="Times New Roman"/>
          <w:color w:val="000000"/>
          <w:sz w:val="26"/>
          <w:szCs w:val="26"/>
        </w:rPr>
        <w:t>Подпункт «ж» пункта 10.2.2</w:t>
      </w:r>
      <w:r w:rsidR="0069400F" w:rsidRPr="007C798E">
        <w:rPr>
          <w:rFonts w:ascii="Times New Roman" w:hAnsi="Times New Roman"/>
          <w:color w:val="000000"/>
          <w:sz w:val="26"/>
          <w:szCs w:val="26"/>
        </w:rPr>
        <w:t xml:space="preserve"> Порядка изложить в следующей редакции:</w:t>
      </w:r>
    </w:p>
    <w:p w14:paraId="76582B47" w14:textId="77777777" w:rsidR="0069400F" w:rsidRPr="007C798E" w:rsidRDefault="00D95953" w:rsidP="006940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C798E">
        <w:rPr>
          <w:rFonts w:ascii="Times New Roman" w:hAnsi="Times New Roman"/>
          <w:color w:val="000000"/>
          <w:sz w:val="26"/>
          <w:szCs w:val="26"/>
        </w:rPr>
        <w:t xml:space="preserve">«ж) </w:t>
      </w:r>
      <w:r w:rsidR="0069400F" w:rsidRPr="007C798E">
        <w:rPr>
          <w:rFonts w:ascii="Times New Roman" w:hAnsi="Times New Roman"/>
          <w:color w:val="000000"/>
          <w:sz w:val="26"/>
          <w:szCs w:val="26"/>
        </w:rPr>
        <w:t xml:space="preserve">с должностным </w:t>
      </w:r>
      <w:r w:rsidR="003E40FE" w:rsidRPr="007C798E">
        <w:rPr>
          <w:rFonts w:ascii="Times New Roman" w:hAnsi="Times New Roman"/>
          <w:color w:val="000000"/>
          <w:sz w:val="26"/>
          <w:szCs w:val="26"/>
        </w:rPr>
        <w:t>л</w:t>
      </w:r>
      <w:r w:rsidRPr="007C798E">
        <w:rPr>
          <w:rFonts w:ascii="Times New Roman" w:hAnsi="Times New Roman"/>
          <w:color w:val="000000"/>
          <w:sz w:val="26"/>
          <w:szCs w:val="26"/>
        </w:rPr>
        <w:t>ицом Управления по персоналу:</w:t>
      </w:r>
    </w:p>
    <w:p w14:paraId="2F8137E8" w14:textId="699F9520" w:rsidR="00F47363" w:rsidRPr="007C798E" w:rsidRDefault="002D742B" w:rsidP="005F0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C798E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F47363" w:rsidRPr="007C798E">
        <w:rPr>
          <w:rFonts w:ascii="Times New Roman" w:hAnsi="Times New Roman"/>
          <w:color w:val="000000"/>
          <w:sz w:val="26"/>
          <w:szCs w:val="26"/>
        </w:rPr>
        <w:t>в случае, если муниципальный контракт заключается с физическим лицом (кроме муниципальных контрактов, заключаемых при исполнении договора пожертвования денежных средств для реализации социально значимых проектов (мероприятий), в целях которых на конкурсной основе выделены денежные средства в виде грантов, либо в целях закупки работ по текущему ремонту объектов муниципальной собственности) - в части обоснованности размера вознаграждения исполнителя муниципального контракта на предмет наличия личной заинтересованности руководителя (иного должностного лица) муниципального заказчика, работника Администрации города Норильска в совершении сделок, влекущих за собой конфликт интересов;</w:t>
      </w:r>
    </w:p>
    <w:p w14:paraId="0B4A9587" w14:textId="51766088" w:rsidR="0069400F" w:rsidRPr="007C798E" w:rsidRDefault="002D742B" w:rsidP="005F0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C798E">
        <w:rPr>
          <w:rFonts w:ascii="Times New Roman" w:hAnsi="Times New Roman"/>
          <w:color w:val="000000"/>
          <w:sz w:val="26"/>
          <w:szCs w:val="26"/>
        </w:rPr>
        <w:t xml:space="preserve">- в случае, если предметом муниципального контракта является обучение работников муниципальных заказчиков (за исключением случаев, когда муниципальными заказчиками выступают </w:t>
      </w:r>
      <w:r w:rsidRPr="007C798E">
        <w:rPr>
          <w:rFonts w:ascii="Times New Roman" w:hAnsi="Times New Roman"/>
          <w:sz w:val="26"/>
          <w:szCs w:val="26"/>
        </w:rPr>
        <w:t>муниципальные учреждения, подведомственные Управлению общего и дошкольного образования Администрации города Норильска, Управлению по спорту Администрации города Норильска, Управлению по делам культуры и искусства Администрации города Норильска)</w:t>
      </w:r>
      <w:r w:rsidRPr="007C798E">
        <w:rPr>
          <w:rFonts w:ascii="Times New Roman" w:hAnsi="Times New Roman"/>
          <w:color w:val="000000"/>
          <w:sz w:val="26"/>
          <w:szCs w:val="26"/>
        </w:rPr>
        <w:t xml:space="preserve">, в том числе дополнительное профессиональное образование (профессиональная переподготовка, повышение квалификации), участие </w:t>
      </w:r>
      <w:r w:rsidRPr="007C798E">
        <w:rPr>
          <w:rFonts w:ascii="Times New Roman" w:hAnsi="Times New Roman"/>
          <w:color w:val="000000"/>
          <w:sz w:val="26"/>
          <w:szCs w:val="26"/>
        </w:rPr>
        <w:br/>
        <w:t xml:space="preserve">в конференциях, семинарах, </w:t>
      </w:r>
      <w:proofErr w:type="spellStart"/>
      <w:r w:rsidRPr="007C798E">
        <w:rPr>
          <w:rFonts w:ascii="Times New Roman" w:hAnsi="Times New Roman"/>
          <w:color w:val="000000"/>
          <w:sz w:val="26"/>
          <w:szCs w:val="26"/>
        </w:rPr>
        <w:t>вебинарах</w:t>
      </w:r>
      <w:proofErr w:type="spellEnd"/>
      <w:r w:rsidRPr="007C798E">
        <w:rPr>
          <w:rFonts w:ascii="Times New Roman" w:hAnsi="Times New Roman"/>
          <w:color w:val="000000"/>
          <w:sz w:val="26"/>
          <w:szCs w:val="26"/>
        </w:rPr>
        <w:t xml:space="preserve"> и др. – в части определения соответствия закупки потребностям муниципального заказчика.».</w:t>
      </w:r>
    </w:p>
    <w:p w14:paraId="47571224" w14:textId="0C62C7E3" w:rsidR="00F251BD" w:rsidRPr="007C798E" w:rsidRDefault="00F251BD" w:rsidP="00F251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C798E">
        <w:rPr>
          <w:rFonts w:ascii="Times New Roman" w:hAnsi="Times New Roman"/>
          <w:color w:val="000000"/>
          <w:sz w:val="26"/>
          <w:szCs w:val="26"/>
        </w:rPr>
        <w:t xml:space="preserve">При направлении указанного проекта муниципального контракта </w:t>
      </w:r>
      <w:r w:rsidR="00B519CA" w:rsidRPr="007C798E">
        <w:rPr>
          <w:rFonts w:ascii="Times New Roman" w:hAnsi="Times New Roman"/>
          <w:color w:val="000000"/>
          <w:sz w:val="26"/>
          <w:szCs w:val="26"/>
        </w:rPr>
        <w:br/>
      </w:r>
      <w:r w:rsidRPr="007C798E">
        <w:rPr>
          <w:rFonts w:ascii="Times New Roman" w:hAnsi="Times New Roman"/>
          <w:color w:val="000000"/>
          <w:sz w:val="26"/>
          <w:szCs w:val="26"/>
        </w:rPr>
        <w:t>на согласование должностному лицу Управления по персоналу муниципальный заказчик обязан приложить к нему следующие документы:</w:t>
      </w:r>
    </w:p>
    <w:p w14:paraId="725FCE76" w14:textId="449B0AF5" w:rsidR="00F251BD" w:rsidRPr="007C798E" w:rsidRDefault="00F251BD" w:rsidP="00F251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C798E">
        <w:rPr>
          <w:rFonts w:ascii="Times New Roman" w:hAnsi="Times New Roman"/>
          <w:color w:val="000000"/>
          <w:sz w:val="26"/>
          <w:szCs w:val="26"/>
        </w:rPr>
        <w:t xml:space="preserve">- пояснительную записку, в которой должно быть отражено обоснование возникновения у муниципального заказчика потребности в работах (услугах), </w:t>
      </w:r>
      <w:r w:rsidR="00B519CA" w:rsidRPr="007C798E">
        <w:rPr>
          <w:rFonts w:ascii="Times New Roman" w:hAnsi="Times New Roman"/>
          <w:color w:val="000000"/>
          <w:sz w:val="26"/>
          <w:szCs w:val="26"/>
        </w:rPr>
        <w:br/>
      </w:r>
      <w:r w:rsidRPr="007C798E">
        <w:rPr>
          <w:rFonts w:ascii="Times New Roman" w:hAnsi="Times New Roman"/>
          <w:color w:val="000000"/>
          <w:sz w:val="26"/>
          <w:szCs w:val="26"/>
        </w:rPr>
        <w:t>а также обоснование цены муниципального контракта;</w:t>
      </w:r>
    </w:p>
    <w:p w14:paraId="60806779" w14:textId="0B003B63" w:rsidR="0069400F" w:rsidRPr="0055067F" w:rsidRDefault="00F251BD" w:rsidP="00F251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C798E">
        <w:rPr>
          <w:rFonts w:ascii="Times New Roman" w:hAnsi="Times New Roman"/>
          <w:color w:val="000000"/>
          <w:sz w:val="26"/>
          <w:szCs w:val="26"/>
        </w:rPr>
        <w:t xml:space="preserve">- документы, подтверждающие потребность муниципального заказчика </w:t>
      </w:r>
      <w:r w:rsidR="00B519CA" w:rsidRPr="007C798E">
        <w:rPr>
          <w:rFonts w:ascii="Times New Roman" w:hAnsi="Times New Roman"/>
          <w:color w:val="000000"/>
          <w:sz w:val="26"/>
          <w:szCs w:val="26"/>
        </w:rPr>
        <w:br/>
      </w:r>
      <w:r w:rsidRPr="007C798E">
        <w:rPr>
          <w:rFonts w:ascii="Times New Roman" w:hAnsi="Times New Roman"/>
          <w:color w:val="000000"/>
          <w:sz w:val="26"/>
          <w:szCs w:val="26"/>
        </w:rPr>
        <w:t xml:space="preserve">в работах (услугах) (замечания контролирующих органов, ходатайство муниципального заказчика, согласованное с руководителем управления, в ведении которого находится </w:t>
      </w:r>
      <w:r w:rsidRPr="0055067F">
        <w:rPr>
          <w:rFonts w:ascii="Times New Roman" w:hAnsi="Times New Roman"/>
          <w:color w:val="000000"/>
          <w:sz w:val="26"/>
          <w:szCs w:val="26"/>
        </w:rPr>
        <w:t>муниципальный заказчик, иные подтверждающие документы).</w:t>
      </w:r>
      <w:r w:rsidR="004F3D3C" w:rsidRPr="0055067F">
        <w:rPr>
          <w:rFonts w:ascii="Times New Roman" w:hAnsi="Times New Roman"/>
          <w:color w:val="000000"/>
          <w:sz w:val="26"/>
          <w:szCs w:val="26"/>
        </w:rPr>
        <w:t xml:space="preserve">». </w:t>
      </w:r>
    </w:p>
    <w:p w14:paraId="390E684C" w14:textId="58825979" w:rsidR="0069400F" w:rsidRPr="007C798E" w:rsidRDefault="00E63146" w:rsidP="005F0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5067F">
        <w:rPr>
          <w:rFonts w:ascii="Times New Roman" w:hAnsi="Times New Roman"/>
          <w:color w:val="000000"/>
          <w:sz w:val="26"/>
          <w:szCs w:val="26"/>
        </w:rPr>
        <w:t>1.</w:t>
      </w:r>
      <w:r w:rsidR="00C73F4C" w:rsidRPr="0055067F">
        <w:rPr>
          <w:rFonts w:ascii="Times New Roman" w:hAnsi="Times New Roman"/>
          <w:color w:val="000000"/>
          <w:sz w:val="26"/>
          <w:szCs w:val="26"/>
        </w:rPr>
        <w:t>9</w:t>
      </w:r>
      <w:r w:rsidR="004F3D3C" w:rsidRPr="0055067F">
        <w:rPr>
          <w:rFonts w:ascii="Times New Roman" w:hAnsi="Times New Roman"/>
          <w:color w:val="000000"/>
          <w:sz w:val="26"/>
          <w:szCs w:val="26"/>
        </w:rPr>
        <w:t>. Абзацы двенадцат</w:t>
      </w:r>
      <w:r w:rsidR="00100063" w:rsidRPr="0055067F">
        <w:rPr>
          <w:rFonts w:ascii="Times New Roman" w:hAnsi="Times New Roman"/>
          <w:color w:val="000000"/>
          <w:sz w:val="26"/>
          <w:szCs w:val="26"/>
        </w:rPr>
        <w:t>ый</w:t>
      </w:r>
      <w:r w:rsidR="004F3D3C" w:rsidRPr="0055067F">
        <w:rPr>
          <w:rFonts w:ascii="Times New Roman" w:hAnsi="Times New Roman"/>
          <w:color w:val="000000"/>
          <w:sz w:val="26"/>
          <w:szCs w:val="26"/>
        </w:rPr>
        <w:t>-четырнадцат</w:t>
      </w:r>
      <w:r w:rsidR="00100063" w:rsidRPr="0055067F">
        <w:rPr>
          <w:rFonts w:ascii="Times New Roman" w:hAnsi="Times New Roman"/>
          <w:color w:val="000000"/>
          <w:sz w:val="26"/>
          <w:szCs w:val="26"/>
        </w:rPr>
        <w:t>ый</w:t>
      </w:r>
      <w:r w:rsidR="004F3D3C" w:rsidRPr="0055067F">
        <w:rPr>
          <w:rFonts w:ascii="Times New Roman" w:hAnsi="Times New Roman"/>
          <w:color w:val="000000"/>
          <w:sz w:val="26"/>
          <w:szCs w:val="26"/>
        </w:rPr>
        <w:t xml:space="preserve"> пункта</w:t>
      </w:r>
      <w:r w:rsidR="004F3D3C" w:rsidRPr="007C798E">
        <w:rPr>
          <w:rFonts w:ascii="Times New Roman" w:hAnsi="Times New Roman"/>
          <w:color w:val="000000"/>
          <w:sz w:val="26"/>
          <w:szCs w:val="26"/>
        </w:rPr>
        <w:t xml:space="preserve"> 10.2.2 Порядка исключить. </w:t>
      </w:r>
    </w:p>
    <w:p w14:paraId="78C3EF31" w14:textId="563B724E" w:rsidR="00B862F6" w:rsidRPr="007C798E" w:rsidRDefault="00B862F6" w:rsidP="00B86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>2. Руководителям структурных подразделений Администрации города Норильска</w:t>
      </w:r>
      <w:r w:rsidR="00AF5F4E" w:rsidRPr="007C798E">
        <w:rPr>
          <w:rFonts w:ascii="Times New Roman" w:hAnsi="Times New Roman"/>
          <w:sz w:val="26"/>
          <w:szCs w:val="26"/>
        </w:rPr>
        <w:t xml:space="preserve">, руководителям муниципальных учреждений (за исключением муниципальных </w:t>
      </w:r>
      <w:r w:rsidR="00AF5F4E" w:rsidRPr="007C798E">
        <w:rPr>
          <w:rFonts w:ascii="Times New Roman" w:hAnsi="Times New Roman"/>
          <w:color w:val="000000"/>
          <w:sz w:val="26"/>
          <w:szCs w:val="26"/>
        </w:rPr>
        <w:t xml:space="preserve">учреждений, подведомственных Управлению общего </w:t>
      </w:r>
      <w:r w:rsidR="00B519CA" w:rsidRPr="007C798E">
        <w:rPr>
          <w:rFonts w:ascii="Times New Roman" w:hAnsi="Times New Roman"/>
          <w:color w:val="000000"/>
          <w:sz w:val="26"/>
          <w:szCs w:val="26"/>
        </w:rPr>
        <w:br/>
      </w:r>
      <w:r w:rsidR="00AF5F4E" w:rsidRPr="007C798E">
        <w:rPr>
          <w:rFonts w:ascii="Times New Roman" w:hAnsi="Times New Roman"/>
          <w:color w:val="000000"/>
          <w:sz w:val="26"/>
          <w:szCs w:val="26"/>
        </w:rPr>
        <w:t xml:space="preserve">и дошкольного образования Администрации города Норильска, Управлению </w:t>
      </w:r>
      <w:r w:rsidR="00B519CA" w:rsidRPr="007C798E">
        <w:rPr>
          <w:rFonts w:ascii="Times New Roman" w:hAnsi="Times New Roman"/>
          <w:color w:val="000000"/>
          <w:sz w:val="26"/>
          <w:szCs w:val="26"/>
        </w:rPr>
        <w:br/>
      </w:r>
      <w:r w:rsidR="00AF5F4E" w:rsidRPr="007C798E">
        <w:rPr>
          <w:rFonts w:ascii="Times New Roman" w:hAnsi="Times New Roman"/>
          <w:color w:val="000000"/>
          <w:sz w:val="26"/>
          <w:szCs w:val="26"/>
        </w:rPr>
        <w:t xml:space="preserve">по спорту Администрации города Норильска, Управлению по делам культуры </w:t>
      </w:r>
      <w:r w:rsidR="00B519CA" w:rsidRPr="007C798E">
        <w:rPr>
          <w:rFonts w:ascii="Times New Roman" w:hAnsi="Times New Roman"/>
          <w:color w:val="000000"/>
          <w:sz w:val="26"/>
          <w:szCs w:val="26"/>
        </w:rPr>
        <w:br/>
      </w:r>
      <w:r w:rsidR="00AF5F4E" w:rsidRPr="007C798E">
        <w:rPr>
          <w:rFonts w:ascii="Times New Roman" w:hAnsi="Times New Roman"/>
          <w:color w:val="000000"/>
          <w:sz w:val="26"/>
          <w:szCs w:val="26"/>
        </w:rPr>
        <w:t>и искусства Администрации города Норильска)</w:t>
      </w:r>
      <w:r w:rsidRPr="007C798E">
        <w:rPr>
          <w:rFonts w:ascii="Times New Roman" w:hAnsi="Times New Roman"/>
          <w:sz w:val="26"/>
          <w:szCs w:val="26"/>
        </w:rPr>
        <w:t>:</w:t>
      </w:r>
    </w:p>
    <w:p w14:paraId="0FBC24DD" w14:textId="77777777" w:rsidR="0069400F" w:rsidRPr="007C798E" w:rsidRDefault="00B862F6" w:rsidP="00B86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 xml:space="preserve">2.1. Ознакомить работников возглавляемых структурных подразделений Администрации города Норильска, </w:t>
      </w:r>
      <w:r w:rsidR="00AF5F4E" w:rsidRPr="007C798E">
        <w:rPr>
          <w:rFonts w:ascii="Times New Roman" w:hAnsi="Times New Roman"/>
          <w:sz w:val="26"/>
          <w:szCs w:val="26"/>
        </w:rPr>
        <w:t xml:space="preserve">муниципальных учреждений, </w:t>
      </w:r>
      <w:r w:rsidRPr="007C798E">
        <w:rPr>
          <w:rFonts w:ascii="Times New Roman" w:hAnsi="Times New Roman"/>
          <w:sz w:val="26"/>
          <w:szCs w:val="26"/>
        </w:rPr>
        <w:t xml:space="preserve">входящих в состав </w:t>
      </w:r>
      <w:r w:rsidRPr="007C798E">
        <w:rPr>
          <w:rFonts w:ascii="Times New Roman" w:hAnsi="Times New Roman"/>
          <w:sz w:val="26"/>
          <w:szCs w:val="26"/>
        </w:rPr>
        <w:lastRenderedPageBreak/>
        <w:t>соответствующей контрактной службы (являющихся контрактными управляющими), с настоящим постановлением в порядке, установленном Регламентом Администрации города Норильска.</w:t>
      </w:r>
    </w:p>
    <w:p w14:paraId="3FDEE1B7" w14:textId="77777777" w:rsidR="00B862F6" w:rsidRPr="007C798E" w:rsidRDefault="00B862F6" w:rsidP="003258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>3. Управлению по персоналу</w:t>
      </w:r>
      <w:r w:rsidR="003258D3" w:rsidRPr="007C798E">
        <w:rPr>
          <w:rFonts w:ascii="Times New Roman" w:hAnsi="Times New Roman"/>
          <w:sz w:val="26"/>
          <w:szCs w:val="26"/>
        </w:rPr>
        <w:t xml:space="preserve"> Администрации города Норильска о</w:t>
      </w:r>
      <w:r w:rsidRPr="007C798E">
        <w:rPr>
          <w:rFonts w:ascii="Times New Roman" w:hAnsi="Times New Roman"/>
          <w:sz w:val="26"/>
          <w:szCs w:val="26"/>
        </w:rPr>
        <w:t>знакомить начальника Управления обеспечения деятельности Администрации города Норильска (руководителя Контрактной службы Администрации города Норильска), руководителей структурных подразделений Администрации города Норильска</w:t>
      </w:r>
      <w:r w:rsidR="00AF5F4E" w:rsidRPr="007C798E">
        <w:rPr>
          <w:rFonts w:ascii="Times New Roman" w:hAnsi="Times New Roman"/>
          <w:sz w:val="26"/>
          <w:szCs w:val="26"/>
        </w:rPr>
        <w:t xml:space="preserve">, руководителей муниципальных учреждений (за исключением муниципальных </w:t>
      </w:r>
      <w:r w:rsidR="00AF5F4E" w:rsidRPr="007C798E">
        <w:rPr>
          <w:rFonts w:ascii="Times New Roman" w:hAnsi="Times New Roman"/>
          <w:color w:val="000000"/>
          <w:sz w:val="26"/>
          <w:szCs w:val="26"/>
        </w:rPr>
        <w:t>учреждений, подведомственных Управлению общего и дошкольного образования Администрации города Норильска, Управлению по спорту Администрации города Норильска, Управлению по делам культуры и искусства Администрации города Норильска)</w:t>
      </w:r>
      <w:r w:rsidR="000F7714" w:rsidRPr="007C798E">
        <w:rPr>
          <w:rFonts w:ascii="Times New Roman" w:hAnsi="Times New Roman"/>
          <w:sz w:val="26"/>
          <w:szCs w:val="26"/>
        </w:rPr>
        <w:t xml:space="preserve"> </w:t>
      </w:r>
      <w:r w:rsidRPr="007C798E">
        <w:rPr>
          <w:rFonts w:ascii="Times New Roman" w:hAnsi="Times New Roman"/>
          <w:sz w:val="26"/>
          <w:szCs w:val="26"/>
        </w:rPr>
        <w:t>с настоящим постановлением в порядке, установленном Регламентом Адм</w:t>
      </w:r>
      <w:r w:rsidR="00AF5F4E" w:rsidRPr="007C798E">
        <w:rPr>
          <w:rFonts w:ascii="Times New Roman" w:hAnsi="Times New Roman"/>
          <w:sz w:val="26"/>
          <w:szCs w:val="26"/>
        </w:rPr>
        <w:t>инистрации города Норильска.</w:t>
      </w:r>
    </w:p>
    <w:p w14:paraId="6486027E" w14:textId="77777777" w:rsidR="00502A2E" w:rsidRPr="007C798E" w:rsidRDefault="000F7714" w:rsidP="00502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C798E">
        <w:rPr>
          <w:rFonts w:ascii="Times New Roman" w:hAnsi="Times New Roman"/>
          <w:color w:val="000000"/>
          <w:sz w:val="26"/>
          <w:szCs w:val="26"/>
        </w:rPr>
        <w:t>4</w:t>
      </w:r>
      <w:r w:rsidR="00030988" w:rsidRPr="007C798E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Pr="007C798E">
        <w:rPr>
          <w:rFonts w:ascii="Times New Roman" w:hAnsi="Times New Roman"/>
          <w:sz w:val="26"/>
          <w:szCs w:val="26"/>
        </w:rPr>
        <w:t xml:space="preserve">Опубликовать настоящее постановление в газете «Заполярная правда» </w:t>
      </w:r>
      <w:r w:rsidR="00E21FE4" w:rsidRPr="007C798E">
        <w:rPr>
          <w:rFonts w:ascii="Times New Roman" w:hAnsi="Times New Roman"/>
          <w:sz w:val="26"/>
          <w:szCs w:val="26"/>
        </w:rPr>
        <w:br/>
      </w:r>
      <w:r w:rsidRPr="007C798E">
        <w:rPr>
          <w:rFonts w:ascii="Times New Roman" w:hAnsi="Times New Roman"/>
          <w:sz w:val="26"/>
          <w:szCs w:val="26"/>
        </w:rPr>
        <w:t>и разместить его на официальном сайте муниципального образования город Норильск.</w:t>
      </w:r>
    </w:p>
    <w:p w14:paraId="041A93E3" w14:textId="77777777" w:rsidR="003126CD" w:rsidRPr="007C798E" w:rsidRDefault="003126CD" w:rsidP="00502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FB1E9F8" w14:textId="77777777" w:rsidR="00F412F0" w:rsidRPr="007C798E" w:rsidRDefault="00F412F0" w:rsidP="00F41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769C196" w14:textId="77777777" w:rsidR="00F412F0" w:rsidRPr="007C798E" w:rsidRDefault="00F412F0" w:rsidP="00F41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C798E">
        <w:rPr>
          <w:rFonts w:ascii="Times New Roman" w:hAnsi="Times New Roman"/>
          <w:sz w:val="26"/>
          <w:szCs w:val="26"/>
        </w:rPr>
        <w:t xml:space="preserve">Глава города Норильска </w:t>
      </w:r>
      <w:r w:rsidRPr="007C798E">
        <w:rPr>
          <w:rFonts w:ascii="Times New Roman" w:hAnsi="Times New Roman"/>
          <w:sz w:val="26"/>
          <w:szCs w:val="26"/>
        </w:rPr>
        <w:tab/>
      </w:r>
      <w:r w:rsidRPr="007C798E">
        <w:rPr>
          <w:rFonts w:ascii="Times New Roman" w:hAnsi="Times New Roman"/>
          <w:sz w:val="26"/>
          <w:szCs w:val="26"/>
        </w:rPr>
        <w:tab/>
      </w:r>
      <w:r w:rsidRPr="007C798E">
        <w:rPr>
          <w:rFonts w:ascii="Times New Roman" w:hAnsi="Times New Roman"/>
          <w:sz w:val="26"/>
          <w:szCs w:val="26"/>
        </w:rPr>
        <w:tab/>
      </w:r>
      <w:r w:rsidRPr="007C798E">
        <w:rPr>
          <w:rFonts w:ascii="Times New Roman" w:hAnsi="Times New Roman"/>
          <w:sz w:val="26"/>
          <w:szCs w:val="26"/>
        </w:rPr>
        <w:tab/>
      </w:r>
      <w:r w:rsidRPr="007C798E">
        <w:rPr>
          <w:rFonts w:ascii="Times New Roman" w:hAnsi="Times New Roman"/>
          <w:sz w:val="26"/>
          <w:szCs w:val="26"/>
        </w:rPr>
        <w:tab/>
      </w:r>
      <w:r w:rsidRPr="007C798E">
        <w:rPr>
          <w:rFonts w:ascii="Times New Roman" w:hAnsi="Times New Roman"/>
          <w:sz w:val="26"/>
          <w:szCs w:val="26"/>
        </w:rPr>
        <w:tab/>
        <w:t xml:space="preserve">                        Д.В. Карасев</w:t>
      </w:r>
    </w:p>
    <w:p w14:paraId="4F345FF2" w14:textId="77777777" w:rsidR="00CD6C9F" w:rsidRPr="007C798E" w:rsidRDefault="00CD6C9F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2751B98E" w14:textId="77777777" w:rsidR="00A2542E" w:rsidRPr="007C798E" w:rsidRDefault="00A2542E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054852FB" w14:textId="77777777" w:rsidR="000A718C" w:rsidRPr="007C798E" w:rsidRDefault="000A718C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629E5D19" w14:textId="77777777" w:rsidR="00E7490A" w:rsidRPr="007C798E" w:rsidRDefault="00E7490A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70667A58" w14:textId="77777777" w:rsidR="00E7490A" w:rsidRPr="007C798E" w:rsidRDefault="00E7490A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2670823F" w14:textId="77777777" w:rsidR="00E7490A" w:rsidRPr="007C798E" w:rsidRDefault="00E7490A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45418387" w14:textId="77777777" w:rsidR="00E7490A" w:rsidRPr="007C798E" w:rsidRDefault="00E7490A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7D5FA74F" w14:textId="77777777" w:rsidR="00E7490A" w:rsidRPr="007C798E" w:rsidRDefault="00E7490A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59A276A9" w14:textId="77777777" w:rsidR="00E7490A" w:rsidRPr="007C798E" w:rsidRDefault="00E7490A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48AF2010" w14:textId="77777777" w:rsidR="00E7490A" w:rsidRPr="007C798E" w:rsidRDefault="00E7490A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016DEA85" w14:textId="77777777" w:rsidR="00E7490A" w:rsidRPr="007C798E" w:rsidRDefault="00E7490A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70CAA896" w14:textId="77777777" w:rsidR="00E7490A" w:rsidRPr="007C798E" w:rsidRDefault="00E7490A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29B26C25" w14:textId="77777777" w:rsidR="00E7490A" w:rsidRPr="007C798E" w:rsidRDefault="00E7490A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3CEB8ACD" w14:textId="77777777" w:rsidR="00E7490A" w:rsidRPr="007C798E" w:rsidRDefault="00E7490A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3338BFA1" w14:textId="77777777" w:rsidR="00E7490A" w:rsidRPr="007C798E" w:rsidRDefault="00E7490A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231C3F35" w14:textId="77777777" w:rsidR="00E7490A" w:rsidRPr="007C798E" w:rsidRDefault="00E7490A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0DB1A52E" w14:textId="77777777" w:rsidR="00E7490A" w:rsidRPr="007C798E" w:rsidRDefault="00E7490A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731A8FC7" w14:textId="77777777" w:rsidR="00E7490A" w:rsidRPr="007C798E" w:rsidRDefault="00E7490A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5D0ABCBA" w14:textId="77777777" w:rsidR="00E7490A" w:rsidRPr="007C798E" w:rsidRDefault="00E7490A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7FF71A16" w14:textId="77777777" w:rsidR="00E7490A" w:rsidRPr="007C798E" w:rsidRDefault="00E7490A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45B0BB1F" w14:textId="77777777" w:rsidR="00E7490A" w:rsidRPr="007C798E" w:rsidRDefault="00E7490A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28077B4A" w14:textId="77777777" w:rsidR="00E7490A" w:rsidRPr="007C798E" w:rsidRDefault="00E7490A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3063E7E1" w14:textId="77777777" w:rsidR="00C73F4C" w:rsidRPr="007C798E" w:rsidRDefault="00C73F4C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03C382CD" w14:textId="77777777" w:rsidR="00C73F4C" w:rsidRPr="007C798E" w:rsidRDefault="00C73F4C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7E7DA0B3" w14:textId="77777777" w:rsidR="00C73F4C" w:rsidRPr="007C798E" w:rsidRDefault="00C73F4C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14:paraId="348AF601" w14:textId="77777777" w:rsidR="00C73F4C" w:rsidRPr="007C798E" w:rsidRDefault="00C73F4C" w:rsidP="00F412F0">
      <w:pPr>
        <w:pStyle w:val="ConsPlusNonformat"/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C73F4C" w:rsidRPr="007C798E" w:rsidSect="000A7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D66"/>
    <w:rsid w:val="00030988"/>
    <w:rsid w:val="00033D41"/>
    <w:rsid w:val="000403EC"/>
    <w:rsid w:val="0005186A"/>
    <w:rsid w:val="00053CC5"/>
    <w:rsid w:val="00073EE1"/>
    <w:rsid w:val="0008102F"/>
    <w:rsid w:val="000832F4"/>
    <w:rsid w:val="00086966"/>
    <w:rsid w:val="000932CD"/>
    <w:rsid w:val="000A718C"/>
    <w:rsid w:val="000A7F15"/>
    <w:rsid w:val="000B0AE8"/>
    <w:rsid w:val="000C6488"/>
    <w:rsid w:val="000D0C9D"/>
    <w:rsid w:val="000E658B"/>
    <w:rsid w:val="000F25FA"/>
    <w:rsid w:val="000F5A86"/>
    <w:rsid w:val="000F60ED"/>
    <w:rsid w:val="000F7714"/>
    <w:rsid w:val="00100063"/>
    <w:rsid w:val="001008FB"/>
    <w:rsid w:val="00124D26"/>
    <w:rsid w:val="00125B67"/>
    <w:rsid w:val="00156A42"/>
    <w:rsid w:val="001A574B"/>
    <w:rsid w:val="001D006C"/>
    <w:rsid w:val="001D0987"/>
    <w:rsid w:val="001D2558"/>
    <w:rsid w:val="001D3EB6"/>
    <w:rsid w:val="001E4478"/>
    <w:rsid w:val="001F1341"/>
    <w:rsid w:val="002046EA"/>
    <w:rsid w:val="00211515"/>
    <w:rsid w:val="00217FF0"/>
    <w:rsid w:val="00231913"/>
    <w:rsid w:val="00235710"/>
    <w:rsid w:val="00236EE0"/>
    <w:rsid w:val="0025707D"/>
    <w:rsid w:val="0026636E"/>
    <w:rsid w:val="002817D0"/>
    <w:rsid w:val="002B0AA8"/>
    <w:rsid w:val="002B4EE5"/>
    <w:rsid w:val="002B75E5"/>
    <w:rsid w:val="002D742B"/>
    <w:rsid w:val="00310D04"/>
    <w:rsid w:val="003126CD"/>
    <w:rsid w:val="00320243"/>
    <w:rsid w:val="00323A04"/>
    <w:rsid w:val="003258D3"/>
    <w:rsid w:val="00325E32"/>
    <w:rsid w:val="003318E0"/>
    <w:rsid w:val="003464E3"/>
    <w:rsid w:val="0034671A"/>
    <w:rsid w:val="00351ABD"/>
    <w:rsid w:val="00351D18"/>
    <w:rsid w:val="00362541"/>
    <w:rsid w:val="00381C17"/>
    <w:rsid w:val="00394C79"/>
    <w:rsid w:val="003B1C64"/>
    <w:rsid w:val="003B280C"/>
    <w:rsid w:val="003B37CD"/>
    <w:rsid w:val="003C6271"/>
    <w:rsid w:val="003D4AB8"/>
    <w:rsid w:val="003E40FE"/>
    <w:rsid w:val="003E6DA2"/>
    <w:rsid w:val="003F565F"/>
    <w:rsid w:val="00401A86"/>
    <w:rsid w:val="00433178"/>
    <w:rsid w:val="0044762A"/>
    <w:rsid w:val="00447BB3"/>
    <w:rsid w:val="00476B50"/>
    <w:rsid w:val="004817A5"/>
    <w:rsid w:val="004A6E14"/>
    <w:rsid w:val="004B47F4"/>
    <w:rsid w:val="004B49AB"/>
    <w:rsid w:val="004B5C94"/>
    <w:rsid w:val="004B6492"/>
    <w:rsid w:val="004C2886"/>
    <w:rsid w:val="004C2EED"/>
    <w:rsid w:val="004C40FA"/>
    <w:rsid w:val="004F3D3C"/>
    <w:rsid w:val="004F5F4C"/>
    <w:rsid w:val="00502A2E"/>
    <w:rsid w:val="0051675D"/>
    <w:rsid w:val="00520C18"/>
    <w:rsid w:val="00526227"/>
    <w:rsid w:val="0055067F"/>
    <w:rsid w:val="00552105"/>
    <w:rsid w:val="005824CB"/>
    <w:rsid w:val="00587148"/>
    <w:rsid w:val="0059022B"/>
    <w:rsid w:val="00592B0B"/>
    <w:rsid w:val="005A53CE"/>
    <w:rsid w:val="005B68BB"/>
    <w:rsid w:val="005D1FF3"/>
    <w:rsid w:val="005F0489"/>
    <w:rsid w:val="005F0A1D"/>
    <w:rsid w:val="00603D5B"/>
    <w:rsid w:val="0065359D"/>
    <w:rsid w:val="00657E6E"/>
    <w:rsid w:val="006609EC"/>
    <w:rsid w:val="006624E8"/>
    <w:rsid w:val="0069400F"/>
    <w:rsid w:val="006B056B"/>
    <w:rsid w:val="006B34BA"/>
    <w:rsid w:val="006B6F8A"/>
    <w:rsid w:val="006D57E2"/>
    <w:rsid w:val="006E03FB"/>
    <w:rsid w:val="006F3492"/>
    <w:rsid w:val="007036FC"/>
    <w:rsid w:val="00720C35"/>
    <w:rsid w:val="00724E52"/>
    <w:rsid w:val="00735301"/>
    <w:rsid w:val="00740881"/>
    <w:rsid w:val="0074314D"/>
    <w:rsid w:val="007678DB"/>
    <w:rsid w:val="00791306"/>
    <w:rsid w:val="007B03BA"/>
    <w:rsid w:val="007B4BD6"/>
    <w:rsid w:val="007B69A5"/>
    <w:rsid w:val="007C3D58"/>
    <w:rsid w:val="007C798E"/>
    <w:rsid w:val="007E4290"/>
    <w:rsid w:val="0081162E"/>
    <w:rsid w:val="008127FC"/>
    <w:rsid w:val="008167F2"/>
    <w:rsid w:val="00817654"/>
    <w:rsid w:val="00820FC7"/>
    <w:rsid w:val="0083673D"/>
    <w:rsid w:val="00850EEE"/>
    <w:rsid w:val="00851711"/>
    <w:rsid w:val="00860C90"/>
    <w:rsid w:val="008A1C96"/>
    <w:rsid w:val="008C6832"/>
    <w:rsid w:val="008D67DD"/>
    <w:rsid w:val="0090345B"/>
    <w:rsid w:val="00924987"/>
    <w:rsid w:val="00926FBF"/>
    <w:rsid w:val="0094694A"/>
    <w:rsid w:val="00977408"/>
    <w:rsid w:val="00984448"/>
    <w:rsid w:val="009A242F"/>
    <w:rsid w:val="009A5B4F"/>
    <w:rsid w:val="009D72E7"/>
    <w:rsid w:val="009E1098"/>
    <w:rsid w:val="00A05511"/>
    <w:rsid w:val="00A2463E"/>
    <w:rsid w:val="00A25090"/>
    <w:rsid w:val="00A2542E"/>
    <w:rsid w:val="00A35F53"/>
    <w:rsid w:val="00A403DE"/>
    <w:rsid w:val="00A53E25"/>
    <w:rsid w:val="00A61089"/>
    <w:rsid w:val="00A67D01"/>
    <w:rsid w:val="00A80410"/>
    <w:rsid w:val="00AB19A4"/>
    <w:rsid w:val="00AB713F"/>
    <w:rsid w:val="00AF5F4E"/>
    <w:rsid w:val="00B13C8A"/>
    <w:rsid w:val="00B23448"/>
    <w:rsid w:val="00B2783B"/>
    <w:rsid w:val="00B32496"/>
    <w:rsid w:val="00B36A14"/>
    <w:rsid w:val="00B44450"/>
    <w:rsid w:val="00B519CA"/>
    <w:rsid w:val="00B530F8"/>
    <w:rsid w:val="00B67B51"/>
    <w:rsid w:val="00B82B2F"/>
    <w:rsid w:val="00B841ED"/>
    <w:rsid w:val="00B84367"/>
    <w:rsid w:val="00B862F6"/>
    <w:rsid w:val="00B91B19"/>
    <w:rsid w:val="00BB0D66"/>
    <w:rsid w:val="00BB3617"/>
    <w:rsid w:val="00BC0C62"/>
    <w:rsid w:val="00BE39A4"/>
    <w:rsid w:val="00BE723A"/>
    <w:rsid w:val="00BF23B8"/>
    <w:rsid w:val="00BF4077"/>
    <w:rsid w:val="00C23A21"/>
    <w:rsid w:val="00C3357A"/>
    <w:rsid w:val="00C37506"/>
    <w:rsid w:val="00C5083A"/>
    <w:rsid w:val="00C5423C"/>
    <w:rsid w:val="00C73F4C"/>
    <w:rsid w:val="00C941C6"/>
    <w:rsid w:val="00CB13AD"/>
    <w:rsid w:val="00CD5026"/>
    <w:rsid w:val="00CD6C9F"/>
    <w:rsid w:val="00CE3A38"/>
    <w:rsid w:val="00D11EEF"/>
    <w:rsid w:val="00D14ED0"/>
    <w:rsid w:val="00D3048E"/>
    <w:rsid w:val="00D339BB"/>
    <w:rsid w:val="00D47B08"/>
    <w:rsid w:val="00D54081"/>
    <w:rsid w:val="00D87D88"/>
    <w:rsid w:val="00D93654"/>
    <w:rsid w:val="00D95953"/>
    <w:rsid w:val="00D9629D"/>
    <w:rsid w:val="00D9739E"/>
    <w:rsid w:val="00DB17C9"/>
    <w:rsid w:val="00DB2E35"/>
    <w:rsid w:val="00DB77FC"/>
    <w:rsid w:val="00DD52BF"/>
    <w:rsid w:val="00DE29E7"/>
    <w:rsid w:val="00E12821"/>
    <w:rsid w:val="00E21FE4"/>
    <w:rsid w:val="00E25460"/>
    <w:rsid w:val="00E37515"/>
    <w:rsid w:val="00E63146"/>
    <w:rsid w:val="00E7490A"/>
    <w:rsid w:val="00E94148"/>
    <w:rsid w:val="00E94720"/>
    <w:rsid w:val="00EE1FC4"/>
    <w:rsid w:val="00EE28D3"/>
    <w:rsid w:val="00F12635"/>
    <w:rsid w:val="00F16EC5"/>
    <w:rsid w:val="00F22E51"/>
    <w:rsid w:val="00F2462E"/>
    <w:rsid w:val="00F2473E"/>
    <w:rsid w:val="00F251BD"/>
    <w:rsid w:val="00F30C12"/>
    <w:rsid w:val="00F412F0"/>
    <w:rsid w:val="00F47363"/>
    <w:rsid w:val="00F50A35"/>
    <w:rsid w:val="00F50DA6"/>
    <w:rsid w:val="00F6622E"/>
    <w:rsid w:val="00F77C85"/>
    <w:rsid w:val="00F830C4"/>
    <w:rsid w:val="00F859D7"/>
    <w:rsid w:val="00F9630F"/>
    <w:rsid w:val="00FC0174"/>
    <w:rsid w:val="00FD5C2E"/>
    <w:rsid w:val="00FE03C0"/>
    <w:rsid w:val="00FE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B6E3"/>
  <w15:chartTrackingRefBased/>
  <w15:docId w15:val="{B423D602-08B2-427C-A747-F8E4E4A2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2F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412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paragraph" w:customStyle="1" w:styleId="ConsPlusNonformat">
    <w:name w:val="ConsPlusNonformat"/>
    <w:rsid w:val="00F412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412F0"/>
    <w:rPr>
      <w:rFonts w:ascii="Times New Roman" w:eastAsia="Calibri" w:hAnsi="Times New Roman" w:cs="Times New Roman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1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1B19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053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CB13A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B13A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B13AD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B13A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B13A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11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8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0D8FF-AC75-44FB-8FBE-365F11574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Юшкова Дарья Андреевна</dc:creator>
  <cp:keywords/>
  <dc:description/>
  <cp:lastModifiedBy>Грицюк Марина Геннадьевна</cp:lastModifiedBy>
  <cp:revision>10</cp:revision>
  <cp:lastPrinted>2026-07-17T10:15:00Z</cp:lastPrinted>
  <dcterms:created xsi:type="dcterms:W3CDTF">2026-07-17T09:42:00Z</dcterms:created>
  <dcterms:modified xsi:type="dcterms:W3CDTF">2026-08-07T01:49:00Z</dcterms:modified>
</cp:coreProperties>
</file>